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7802B3" w:rsidRPr="00E93B1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93B1F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E93B1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7B23DF" w:rsidRPr="00E93B1F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6A97D72A" wp14:editId="5E2652E7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93B1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E93B1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E93B1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E93B1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E93B1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E93B1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93B1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E93B1F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E93B1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E93B1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E93B1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E93B1F" w:rsidRDefault="005025B7" w:rsidP="00185AC7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E93B1F">
              <w:rPr>
                <w:b/>
                <w:bCs/>
                <w:sz w:val="23"/>
                <w:szCs w:val="23"/>
              </w:rPr>
              <w:t>за периода</w:t>
            </w:r>
            <w:r w:rsidRPr="00E93B1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343AFD" w:rsidRPr="00E93B1F">
              <w:rPr>
                <w:b/>
                <w:bCs/>
                <w:sz w:val="23"/>
                <w:szCs w:val="23"/>
                <w:lang w:val="ru-RU"/>
              </w:rPr>
              <w:t xml:space="preserve">16.10- 22.10.2020 г. </w:t>
            </w:r>
            <w:r w:rsidR="00343AFD" w:rsidRPr="00E93B1F">
              <w:rPr>
                <w:b/>
                <w:bCs/>
                <w:sz w:val="23"/>
                <w:szCs w:val="23"/>
              </w:rPr>
              <w:t>(</w:t>
            </w:r>
            <w:r w:rsidR="00343AFD" w:rsidRPr="00E93B1F">
              <w:rPr>
                <w:b/>
                <w:bCs/>
                <w:sz w:val="23"/>
                <w:szCs w:val="23"/>
                <w:lang w:val="ru-RU"/>
              </w:rPr>
              <w:t>43-та</w:t>
            </w:r>
            <w:r w:rsidR="00343AFD" w:rsidRPr="00E93B1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E93B1F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E93B1F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E93B1F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E93B1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E93B1F">
        <w:rPr>
          <w:sz w:val="23"/>
          <w:szCs w:val="23"/>
        </w:rPr>
        <w:t xml:space="preserve">  </w:t>
      </w:r>
    </w:p>
    <w:p w:rsidR="005025B7" w:rsidRPr="00E93B1F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E93B1F">
        <w:rPr>
          <w:b/>
          <w:bCs/>
          <w:sz w:val="23"/>
          <w:szCs w:val="23"/>
        </w:rPr>
        <w:t>ЕПИДЕМИОЛОГИЧНА ОБСТАНОВКА ЗА ОБЛАСТ ДОБРИЧ</w:t>
      </w:r>
      <w:r w:rsidRPr="00E93B1F">
        <w:rPr>
          <w:b/>
          <w:bCs/>
          <w:sz w:val="23"/>
          <w:szCs w:val="23"/>
          <w:lang w:val="ru-RU"/>
        </w:rPr>
        <w:t xml:space="preserve"> </w:t>
      </w:r>
    </w:p>
    <w:p w:rsidR="00C374FC" w:rsidRPr="00E93B1F" w:rsidRDefault="00C374FC" w:rsidP="00C374FC">
      <w:pPr>
        <w:jc w:val="both"/>
        <w:rPr>
          <w:sz w:val="23"/>
          <w:szCs w:val="23"/>
        </w:rPr>
      </w:pPr>
      <w:r w:rsidRPr="00E93B1F">
        <w:rPr>
          <w:sz w:val="23"/>
          <w:szCs w:val="23"/>
        </w:rPr>
        <w:t xml:space="preserve">През периода са регистрирани общо </w:t>
      </w:r>
      <w:r w:rsidRPr="00E93B1F">
        <w:rPr>
          <w:sz w:val="23"/>
          <w:szCs w:val="23"/>
          <w:lang w:val="en-US"/>
        </w:rPr>
        <w:t>111</w:t>
      </w:r>
      <w:r w:rsidRPr="00E93B1F">
        <w:rPr>
          <w:sz w:val="23"/>
          <w:szCs w:val="23"/>
        </w:rPr>
        <w:t xml:space="preserve"> случая н</w:t>
      </w:r>
      <w:r w:rsidR="004A41B9" w:rsidRPr="00E93B1F">
        <w:rPr>
          <w:sz w:val="23"/>
          <w:szCs w:val="23"/>
        </w:rPr>
        <w:t>а заразни заболявания, от които:</w:t>
      </w:r>
    </w:p>
    <w:p w:rsidR="00C374FC" w:rsidRPr="00E93B1F" w:rsidRDefault="00C374FC" w:rsidP="00C374FC">
      <w:pPr>
        <w:numPr>
          <w:ilvl w:val="0"/>
          <w:numId w:val="8"/>
        </w:numPr>
        <w:jc w:val="both"/>
        <w:rPr>
          <w:sz w:val="23"/>
          <w:szCs w:val="23"/>
        </w:rPr>
      </w:pPr>
      <w:r w:rsidRPr="00E93B1F">
        <w:rPr>
          <w:sz w:val="23"/>
          <w:szCs w:val="23"/>
          <w:lang w:val="en-US"/>
        </w:rPr>
        <w:t>55</w:t>
      </w:r>
      <w:r w:rsidRPr="00E93B1F">
        <w:rPr>
          <w:sz w:val="23"/>
          <w:szCs w:val="23"/>
        </w:rPr>
        <w:t xml:space="preserve"> </w:t>
      </w:r>
      <w:r w:rsidR="004A41B9" w:rsidRPr="00E93B1F">
        <w:rPr>
          <w:sz w:val="23"/>
          <w:szCs w:val="23"/>
        </w:rPr>
        <w:t>случая</w:t>
      </w:r>
      <w:r w:rsidRPr="00E93B1F">
        <w:rPr>
          <w:sz w:val="23"/>
          <w:szCs w:val="23"/>
        </w:rPr>
        <w:t xml:space="preserve"> на грип и остри</w:t>
      </w:r>
      <w:r w:rsidR="004A41B9" w:rsidRPr="00E93B1F">
        <w:rPr>
          <w:sz w:val="23"/>
          <w:szCs w:val="23"/>
        </w:rPr>
        <w:t xml:space="preserve"> респираторни заболявания (ОРЗ);</w:t>
      </w:r>
    </w:p>
    <w:p w:rsidR="00C374FC" w:rsidRPr="00E93B1F" w:rsidRDefault="00C374FC" w:rsidP="00C374FC">
      <w:pPr>
        <w:jc w:val="both"/>
        <w:rPr>
          <w:sz w:val="23"/>
          <w:szCs w:val="23"/>
        </w:rPr>
      </w:pPr>
      <w:r w:rsidRPr="00E93B1F">
        <w:rPr>
          <w:sz w:val="23"/>
          <w:szCs w:val="23"/>
        </w:rPr>
        <w:t xml:space="preserve">Общата </w:t>
      </w:r>
      <w:proofErr w:type="spellStart"/>
      <w:r w:rsidRPr="00E93B1F">
        <w:rPr>
          <w:sz w:val="23"/>
          <w:szCs w:val="23"/>
        </w:rPr>
        <w:t>заболяемост</w:t>
      </w:r>
      <w:proofErr w:type="spellEnd"/>
      <w:r w:rsidRPr="00E93B1F">
        <w:rPr>
          <w:sz w:val="23"/>
          <w:szCs w:val="23"/>
        </w:rPr>
        <w:t xml:space="preserve"> от грип и ОРЗ за областта е 65</w:t>
      </w:r>
      <w:r w:rsidRPr="00E93B1F">
        <w:rPr>
          <w:sz w:val="23"/>
          <w:szCs w:val="23"/>
          <w:lang w:val="en-US"/>
        </w:rPr>
        <w:t>,</w:t>
      </w:r>
      <w:r w:rsidRPr="00E93B1F">
        <w:rPr>
          <w:sz w:val="23"/>
          <w:szCs w:val="23"/>
        </w:rPr>
        <w:t>79 %</w:t>
      </w:r>
      <w:proofErr w:type="spellStart"/>
      <w:r w:rsidRPr="00E93B1F">
        <w:rPr>
          <w:sz w:val="23"/>
          <w:szCs w:val="23"/>
        </w:rPr>
        <w:t>ооо</w:t>
      </w:r>
      <w:proofErr w:type="spellEnd"/>
      <w:r w:rsidRPr="00E93B1F">
        <w:rPr>
          <w:sz w:val="23"/>
          <w:szCs w:val="23"/>
        </w:rPr>
        <w:t xml:space="preserve"> на 10000 души.</w:t>
      </w:r>
    </w:p>
    <w:p w:rsidR="00C374FC" w:rsidRPr="00E93B1F" w:rsidRDefault="00C374FC" w:rsidP="00C374FC">
      <w:pPr>
        <w:spacing w:before="120"/>
        <w:ind w:left="-360"/>
        <w:jc w:val="both"/>
        <w:rPr>
          <w:sz w:val="23"/>
          <w:szCs w:val="23"/>
        </w:rPr>
      </w:pPr>
      <w:r w:rsidRPr="00E93B1F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7802B3" w:rsidRPr="00E93B1F" w:rsidTr="00063CEF">
        <w:trPr>
          <w:trHeight w:val="383"/>
        </w:trPr>
        <w:tc>
          <w:tcPr>
            <w:tcW w:w="1276" w:type="dxa"/>
          </w:tcPr>
          <w:p w:rsidR="00C374FC" w:rsidRPr="00E93B1F" w:rsidRDefault="00C374FC" w:rsidP="00063CEF">
            <w:pPr>
              <w:jc w:val="both"/>
              <w:rPr>
                <w:sz w:val="23"/>
                <w:szCs w:val="23"/>
              </w:rPr>
            </w:pPr>
            <w:r w:rsidRPr="00E93B1F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C374FC" w:rsidRPr="00E93B1F" w:rsidRDefault="00C374FC" w:rsidP="00063CEF">
            <w:pPr>
              <w:jc w:val="both"/>
              <w:rPr>
                <w:sz w:val="23"/>
                <w:szCs w:val="23"/>
              </w:rPr>
            </w:pPr>
            <w:r w:rsidRPr="00E93B1F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C374FC" w:rsidRPr="00E93B1F" w:rsidRDefault="00C374FC" w:rsidP="00063CEF">
            <w:pPr>
              <w:jc w:val="both"/>
              <w:rPr>
                <w:sz w:val="23"/>
                <w:szCs w:val="23"/>
              </w:rPr>
            </w:pPr>
            <w:r w:rsidRPr="00E93B1F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C374FC" w:rsidRPr="00E93B1F" w:rsidRDefault="00C374FC" w:rsidP="00063CEF">
            <w:pPr>
              <w:jc w:val="both"/>
              <w:rPr>
                <w:sz w:val="23"/>
                <w:szCs w:val="23"/>
              </w:rPr>
            </w:pPr>
            <w:r w:rsidRPr="00E93B1F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C374FC" w:rsidRPr="00E93B1F" w:rsidRDefault="00C374FC" w:rsidP="00063CEF">
            <w:pPr>
              <w:jc w:val="both"/>
              <w:rPr>
                <w:sz w:val="23"/>
                <w:szCs w:val="23"/>
              </w:rPr>
            </w:pPr>
            <w:r w:rsidRPr="00E93B1F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C374FC" w:rsidRPr="00E93B1F" w:rsidRDefault="00C374FC" w:rsidP="00063CEF">
            <w:pPr>
              <w:jc w:val="both"/>
              <w:rPr>
                <w:sz w:val="23"/>
                <w:szCs w:val="23"/>
              </w:rPr>
            </w:pPr>
            <w:r w:rsidRPr="00E93B1F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C374FC" w:rsidRPr="00E93B1F" w:rsidRDefault="00C374FC" w:rsidP="00063CEF">
            <w:pPr>
              <w:jc w:val="both"/>
              <w:rPr>
                <w:sz w:val="23"/>
                <w:szCs w:val="23"/>
              </w:rPr>
            </w:pPr>
            <w:proofErr w:type="spellStart"/>
            <w:r w:rsidRPr="00E93B1F">
              <w:rPr>
                <w:sz w:val="23"/>
                <w:szCs w:val="23"/>
              </w:rPr>
              <w:t>Заболяемост</w:t>
            </w:r>
            <w:proofErr w:type="spellEnd"/>
            <w:r w:rsidRPr="00E93B1F">
              <w:rPr>
                <w:sz w:val="23"/>
                <w:szCs w:val="23"/>
              </w:rPr>
              <w:t xml:space="preserve"> %</w:t>
            </w:r>
            <w:proofErr w:type="spellStart"/>
            <w:r w:rsidRPr="00E93B1F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7802B3" w:rsidRPr="00E93B1F" w:rsidTr="00063CEF">
        <w:trPr>
          <w:trHeight w:val="86"/>
        </w:trPr>
        <w:tc>
          <w:tcPr>
            <w:tcW w:w="1276" w:type="dxa"/>
          </w:tcPr>
          <w:p w:rsidR="00C374FC" w:rsidRPr="00E93B1F" w:rsidRDefault="00C374FC" w:rsidP="00063CEF">
            <w:pPr>
              <w:jc w:val="center"/>
              <w:rPr>
                <w:sz w:val="23"/>
                <w:szCs w:val="23"/>
                <w:lang w:val="en-US"/>
              </w:rPr>
            </w:pPr>
            <w:r w:rsidRPr="00E93B1F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1080" w:type="dxa"/>
          </w:tcPr>
          <w:p w:rsidR="00C374FC" w:rsidRPr="00E93B1F" w:rsidRDefault="00C374FC" w:rsidP="00063CEF">
            <w:pPr>
              <w:jc w:val="center"/>
              <w:rPr>
                <w:sz w:val="23"/>
                <w:szCs w:val="23"/>
                <w:lang w:val="en-US"/>
              </w:rPr>
            </w:pPr>
            <w:r w:rsidRPr="00E93B1F"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1119" w:type="dxa"/>
          </w:tcPr>
          <w:p w:rsidR="00C374FC" w:rsidRPr="00E93B1F" w:rsidRDefault="00C374FC" w:rsidP="00063CEF">
            <w:pPr>
              <w:jc w:val="center"/>
              <w:rPr>
                <w:sz w:val="23"/>
                <w:szCs w:val="23"/>
                <w:lang w:val="en-US"/>
              </w:rPr>
            </w:pPr>
            <w:r w:rsidRPr="00E93B1F">
              <w:rPr>
                <w:sz w:val="23"/>
                <w:szCs w:val="23"/>
                <w:lang w:val="en-US"/>
              </w:rPr>
              <w:t>16</w:t>
            </w:r>
          </w:p>
        </w:tc>
        <w:tc>
          <w:tcPr>
            <w:tcW w:w="936" w:type="dxa"/>
          </w:tcPr>
          <w:p w:rsidR="00C374FC" w:rsidRPr="00E93B1F" w:rsidRDefault="00C374FC" w:rsidP="00063CEF">
            <w:pPr>
              <w:jc w:val="center"/>
              <w:rPr>
                <w:sz w:val="23"/>
                <w:szCs w:val="23"/>
                <w:lang w:val="en-US"/>
              </w:rPr>
            </w:pPr>
            <w:r w:rsidRPr="00E93B1F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851" w:type="dxa"/>
          </w:tcPr>
          <w:p w:rsidR="00C374FC" w:rsidRPr="00E93B1F" w:rsidRDefault="00C374FC" w:rsidP="00063CEF">
            <w:pPr>
              <w:jc w:val="center"/>
              <w:rPr>
                <w:sz w:val="23"/>
                <w:szCs w:val="23"/>
                <w:lang w:val="en-US"/>
              </w:rPr>
            </w:pPr>
            <w:r w:rsidRPr="00E93B1F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134" w:type="dxa"/>
          </w:tcPr>
          <w:p w:rsidR="00C374FC" w:rsidRPr="00E93B1F" w:rsidRDefault="00C374FC" w:rsidP="00063CEF">
            <w:pPr>
              <w:jc w:val="center"/>
              <w:rPr>
                <w:sz w:val="23"/>
                <w:szCs w:val="23"/>
              </w:rPr>
            </w:pPr>
            <w:r w:rsidRPr="00E93B1F">
              <w:rPr>
                <w:sz w:val="23"/>
                <w:szCs w:val="23"/>
              </w:rPr>
              <w:t>55</w:t>
            </w:r>
          </w:p>
        </w:tc>
        <w:tc>
          <w:tcPr>
            <w:tcW w:w="2447" w:type="dxa"/>
          </w:tcPr>
          <w:p w:rsidR="00C374FC" w:rsidRPr="00E93B1F" w:rsidRDefault="00C374FC" w:rsidP="00063CEF">
            <w:pPr>
              <w:jc w:val="both"/>
              <w:rPr>
                <w:sz w:val="23"/>
                <w:szCs w:val="23"/>
                <w:lang w:val="ru-RU"/>
              </w:rPr>
            </w:pPr>
            <w:r w:rsidRPr="00E93B1F">
              <w:rPr>
                <w:sz w:val="23"/>
                <w:szCs w:val="23"/>
              </w:rPr>
              <w:t>65,79  %</w:t>
            </w:r>
            <w:proofErr w:type="spellStart"/>
            <w:r w:rsidRPr="00E93B1F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C374FC" w:rsidRPr="00E93B1F" w:rsidRDefault="00C374FC" w:rsidP="00C374FC">
      <w:pPr>
        <w:ind w:left="567"/>
        <w:jc w:val="both"/>
        <w:rPr>
          <w:sz w:val="23"/>
          <w:szCs w:val="23"/>
        </w:rPr>
      </w:pPr>
    </w:p>
    <w:p w:rsidR="00C374FC" w:rsidRPr="00E93B1F" w:rsidRDefault="00C374FC" w:rsidP="00C374FC">
      <w:pPr>
        <w:numPr>
          <w:ilvl w:val="0"/>
          <w:numId w:val="8"/>
        </w:numPr>
        <w:ind w:hanging="436"/>
        <w:jc w:val="both"/>
        <w:rPr>
          <w:sz w:val="23"/>
          <w:szCs w:val="23"/>
        </w:rPr>
      </w:pPr>
      <w:r w:rsidRPr="00E93B1F">
        <w:rPr>
          <w:sz w:val="23"/>
          <w:szCs w:val="23"/>
        </w:rPr>
        <w:t xml:space="preserve">52 случая на заболели от </w:t>
      </w:r>
      <w:r w:rsidRPr="00E93B1F">
        <w:rPr>
          <w:sz w:val="23"/>
          <w:szCs w:val="23"/>
          <w:lang w:val="en-US"/>
        </w:rPr>
        <w:t>COVID-19</w:t>
      </w:r>
      <w:r w:rsidR="004A41B9" w:rsidRPr="00E93B1F">
        <w:rPr>
          <w:sz w:val="23"/>
          <w:szCs w:val="23"/>
        </w:rPr>
        <w:t>;</w:t>
      </w:r>
      <w:r w:rsidRPr="00E93B1F">
        <w:rPr>
          <w:sz w:val="23"/>
          <w:szCs w:val="23"/>
        </w:rPr>
        <w:t xml:space="preserve"> </w:t>
      </w:r>
    </w:p>
    <w:p w:rsidR="007802B3" w:rsidRPr="00E93B1F" w:rsidRDefault="002909E4" w:rsidP="00C374FC">
      <w:pPr>
        <w:numPr>
          <w:ilvl w:val="0"/>
          <w:numId w:val="8"/>
        </w:numPr>
        <w:ind w:left="284" w:right="-1188" w:firstLine="0"/>
        <w:jc w:val="both"/>
        <w:rPr>
          <w:sz w:val="23"/>
          <w:szCs w:val="23"/>
        </w:rPr>
      </w:pPr>
      <w:r w:rsidRPr="00E93B1F">
        <w:rPr>
          <w:sz w:val="23"/>
          <w:szCs w:val="23"/>
        </w:rPr>
        <w:t>4</w:t>
      </w:r>
      <w:r w:rsidR="00C374FC" w:rsidRPr="00E93B1F">
        <w:rPr>
          <w:sz w:val="23"/>
          <w:szCs w:val="23"/>
        </w:rPr>
        <w:t xml:space="preserve"> случая на въздушно-капкова инфекци</w:t>
      </w:r>
      <w:r w:rsidR="004A41B9" w:rsidRPr="00E93B1F">
        <w:rPr>
          <w:sz w:val="23"/>
          <w:szCs w:val="23"/>
        </w:rPr>
        <w:t>я – варицела</w:t>
      </w:r>
      <w:r w:rsidR="00C374FC" w:rsidRPr="00E93B1F">
        <w:rPr>
          <w:sz w:val="23"/>
          <w:szCs w:val="23"/>
        </w:rPr>
        <w:t>;</w:t>
      </w:r>
    </w:p>
    <w:p w:rsidR="007802B3" w:rsidRPr="00E93B1F" w:rsidRDefault="00C374FC" w:rsidP="00C374FC">
      <w:pPr>
        <w:numPr>
          <w:ilvl w:val="0"/>
          <w:numId w:val="8"/>
        </w:numPr>
        <w:ind w:left="284" w:right="-1188" w:firstLine="0"/>
        <w:jc w:val="both"/>
        <w:rPr>
          <w:sz w:val="23"/>
          <w:szCs w:val="23"/>
        </w:rPr>
      </w:pPr>
      <w:r w:rsidRPr="00E93B1F">
        <w:rPr>
          <w:sz w:val="23"/>
          <w:szCs w:val="23"/>
        </w:rPr>
        <w:t xml:space="preserve">На територията на област Добрич през отчетния период няма регистрирани </w:t>
      </w:r>
    </w:p>
    <w:p w:rsidR="00C374FC" w:rsidRPr="00E93B1F" w:rsidRDefault="00C374FC" w:rsidP="007802B3">
      <w:pPr>
        <w:ind w:left="284" w:right="-1188"/>
        <w:jc w:val="both"/>
        <w:rPr>
          <w:sz w:val="23"/>
          <w:szCs w:val="23"/>
        </w:rPr>
      </w:pPr>
      <w:r w:rsidRPr="00E93B1F">
        <w:rPr>
          <w:sz w:val="23"/>
          <w:szCs w:val="23"/>
        </w:rPr>
        <w:t>хранителни взривове</w:t>
      </w:r>
      <w:r w:rsidR="00522F59">
        <w:rPr>
          <w:sz w:val="23"/>
          <w:szCs w:val="23"/>
        </w:rPr>
        <w:t>.</w:t>
      </w:r>
    </w:p>
    <w:p w:rsidR="00C374FC" w:rsidRPr="00E93B1F" w:rsidRDefault="00C374FC" w:rsidP="00C374FC">
      <w:pPr>
        <w:ind w:left="567"/>
        <w:jc w:val="both"/>
        <w:rPr>
          <w:sz w:val="23"/>
          <w:szCs w:val="23"/>
        </w:rPr>
      </w:pPr>
      <w:r w:rsidRPr="00E93B1F">
        <w:rPr>
          <w:sz w:val="23"/>
          <w:szCs w:val="23"/>
        </w:rPr>
        <w:t xml:space="preserve"> </w:t>
      </w:r>
    </w:p>
    <w:p w:rsidR="00C374FC" w:rsidRPr="00E93B1F" w:rsidRDefault="00C374FC" w:rsidP="00C374FC">
      <w:pPr>
        <w:jc w:val="both"/>
        <w:rPr>
          <w:b/>
          <w:sz w:val="23"/>
          <w:szCs w:val="23"/>
        </w:rPr>
      </w:pPr>
      <w:r w:rsidRPr="00E93B1F">
        <w:rPr>
          <w:b/>
          <w:sz w:val="23"/>
          <w:szCs w:val="23"/>
        </w:rPr>
        <w:t>ДИРЕКЦИЯ „НАДЗОР НА ЗАРАЗНИТЕ БОЛЕСТИ”</w:t>
      </w:r>
    </w:p>
    <w:p w:rsidR="00C374FC" w:rsidRPr="00E93B1F" w:rsidRDefault="00C374FC" w:rsidP="00C374FC">
      <w:pPr>
        <w:jc w:val="both"/>
        <w:rPr>
          <w:sz w:val="23"/>
          <w:szCs w:val="23"/>
          <w:lang w:val="ru-RU"/>
        </w:rPr>
      </w:pPr>
      <w:r w:rsidRPr="00E93B1F">
        <w:rPr>
          <w:sz w:val="23"/>
          <w:szCs w:val="23"/>
          <w:lang w:val="ru-RU"/>
        </w:rPr>
        <w:t xml:space="preserve">Проверки на </w:t>
      </w:r>
      <w:proofErr w:type="spellStart"/>
      <w:r w:rsidRPr="00E93B1F">
        <w:rPr>
          <w:sz w:val="23"/>
          <w:szCs w:val="23"/>
          <w:lang w:val="ru-RU"/>
        </w:rPr>
        <w:t>обекти</w:t>
      </w:r>
      <w:proofErr w:type="spellEnd"/>
      <w:r w:rsidRPr="00E93B1F">
        <w:rPr>
          <w:sz w:val="23"/>
          <w:szCs w:val="23"/>
          <w:lang w:val="ru-RU"/>
        </w:rPr>
        <w:t xml:space="preserve"> в </w:t>
      </w:r>
      <w:proofErr w:type="spellStart"/>
      <w:r w:rsidRPr="00E93B1F">
        <w:rPr>
          <w:sz w:val="23"/>
          <w:szCs w:val="23"/>
          <w:lang w:val="ru-RU"/>
        </w:rPr>
        <w:t>лечебни</w:t>
      </w:r>
      <w:proofErr w:type="spellEnd"/>
      <w:r w:rsidRPr="00E93B1F">
        <w:rPr>
          <w:sz w:val="23"/>
          <w:szCs w:val="23"/>
          <w:lang w:val="ru-RU"/>
        </w:rPr>
        <w:t xml:space="preserve"> заведения за </w:t>
      </w:r>
      <w:proofErr w:type="spellStart"/>
      <w:r w:rsidRPr="00E93B1F">
        <w:rPr>
          <w:sz w:val="23"/>
          <w:szCs w:val="23"/>
          <w:lang w:val="ru-RU"/>
        </w:rPr>
        <w:t>болнична</w:t>
      </w:r>
      <w:proofErr w:type="spellEnd"/>
      <w:r w:rsidRPr="00E93B1F">
        <w:rPr>
          <w:sz w:val="23"/>
          <w:szCs w:val="23"/>
          <w:lang w:val="ru-RU"/>
        </w:rPr>
        <w:t xml:space="preserve"> и </w:t>
      </w:r>
      <w:proofErr w:type="spellStart"/>
      <w:r w:rsidRPr="00E93B1F">
        <w:rPr>
          <w:sz w:val="23"/>
          <w:szCs w:val="23"/>
          <w:lang w:val="ru-RU"/>
        </w:rPr>
        <w:t>извънболнична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медицинска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помощ</w:t>
      </w:r>
      <w:proofErr w:type="spellEnd"/>
      <w:r w:rsidRPr="00E93B1F">
        <w:rPr>
          <w:sz w:val="23"/>
          <w:szCs w:val="23"/>
          <w:lang w:val="ru-RU"/>
        </w:rPr>
        <w:t xml:space="preserve"> – 4</w:t>
      </w:r>
      <w:r w:rsidR="004A41B9"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бр</w:t>
      </w:r>
      <w:proofErr w:type="spellEnd"/>
      <w:r w:rsidRPr="00E93B1F">
        <w:rPr>
          <w:sz w:val="23"/>
          <w:szCs w:val="23"/>
          <w:lang w:val="ru-RU"/>
        </w:rPr>
        <w:t>.</w:t>
      </w:r>
      <w:r w:rsidR="004A41B9"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Извършени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епидемиологични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проучвания</w:t>
      </w:r>
      <w:proofErr w:type="spellEnd"/>
      <w:r w:rsidRPr="00E93B1F">
        <w:rPr>
          <w:sz w:val="23"/>
          <w:szCs w:val="23"/>
          <w:lang w:val="ru-RU"/>
        </w:rPr>
        <w:t xml:space="preserve"> на </w:t>
      </w:r>
      <w:proofErr w:type="spellStart"/>
      <w:r w:rsidRPr="00E93B1F">
        <w:rPr>
          <w:sz w:val="23"/>
          <w:szCs w:val="23"/>
          <w:lang w:val="ru-RU"/>
        </w:rPr>
        <w:t>регистрирани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заразни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болести</w:t>
      </w:r>
      <w:proofErr w:type="spellEnd"/>
      <w:r w:rsidRPr="00E93B1F">
        <w:rPr>
          <w:sz w:val="23"/>
          <w:szCs w:val="23"/>
          <w:lang w:val="ru-RU"/>
        </w:rPr>
        <w:t xml:space="preserve"> - </w:t>
      </w:r>
      <w:r w:rsidRPr="00E93B1F">
        <w:rPr>
          <w:sz w:val="23"/>
          <w:szCs w:val="23"/>
          <w:lang w:val="en-US"/>
        </w:rPr>
        <w:t>56</w:t>
      </w:r>
      <w:r w:rsidRPr="00E93B1F">
        <w:rPr>
          <w:sz w:val="23"/>
          <w:szCs w:val="23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бр</w:t>
      </w:r>
      <w:proofErr w:type="spellEnd"/>
      <w:r w:rsidRPr="00E93B1F">
        <w:rPr>
          <w:sz w:val="23"/>
          <w:szCs w:val="23"/>
          <w:lang w:val="ru-RU"/>
        </w:rPr>
        <w:t>.</w:t>
      </w:r>
    </w:p>
    <w:p w:rsidR="00C374FC" w:rsidRDefault="00C374FC" w:rsidP="00C374FC">
      <w:pPr>
        <w:jc w:val="both"/>
        <w:rPr>
          <w:sz w:val="23"/>
          <w:szCs w:val="23"/>
        </w:rPr>
      </w:pPr>
      <w:r w:rsidRPr="00E93B1F">
        <w:rPr>
          <w:sz w:val="23"/>
          <w:szCs w:val="23"/>
          <w:lang w:val="ru-RU"/>
        </w:rPr>
        <w:t xml:space="preserve">В отдел </w:t>
      </w:r>
      <w:proofErr w:type="spellStart"/>
      <w:r w:rsidRPr="00E93B1F">
        <w:rPr>
          <w:sz w:val="23"/>
          <w:szCs w:val="23"/>
          <w:lang w:val="ru-RU"/>
        </w:rPr>
        <w:t>Медицински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изследвания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са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взети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r w:rsidR="00107B7F">
        <w:rPr>
          <w:sz w:val="23"/>
          <w:szCs w:val="23"/>
          <w:lang w:val="ru-RU"/>
        </w:rPr>
        <w:t xml:space="preserve">58 </w:t>
      </w:r>
      <w:proofErr w:type="spellStart"/>
      <w:r w:rsidRPr="00E93B1F">
        <w:rPr>
          <w:sz w:val="23"/>
          <w:szCs w:val="23"/>
          <w:lang w:val="ru-RU"/>
        </w:rPr>
        <w:t>проби</w:t>
      </w:r>
      <w:proofErr w:type="spellEnd"/>
      <w:r w:rsidRPr="00E93B1F">
        <w:rPr>
          <w:sz w:val="23"/>
          <w:szCs w:val="23"/>
          <w:lang w:val="ru-RU"/>
        </w:rPr>
        <w:t xml:space="preserve"> за </w:t>
      </w:r>
      <w:r w:rsidRPr="00E93B1F">
        <w:rPr>
          <w:sz w:val="23"/>
          <w:szCs w:val="23"/>
          <w:lang w:val="en-US"/>
        </w:rPr>
        <w:t>PCR</w:t>
      </w:r>
      <w:r w:rsidRPr="00E93B1F">
        <w:rPr>
          <w:sz w:val="23"/>
          <w:szCs w:val="23"/>
        </w:rPr>
        <w:t xml:space="preserve"> </w:t>
      </w:r>
      <w:r w:rsidR="00162EB9">
        <w:rPr>
          <w:sz w:val="23"/>
          <w:szCs w:val="23"/>
        </w:rPr>
        <w:t>тест</w:t>
      </w:r>
    </w:p>
    <w:p w:rsidR="00107B7F" w:rsidRPr="00E93B1F" w:rsidRDefault="00107B7F" w:rsidP="00C374FC">
      <w:pPr>
        <w:jc w:val="both"/>
        <w:rPr>
          <w:sz w:val="23"/>
          <w:szCs w:val="23"/>
          <w:lang w:val="ru-RU"/>
        </w:rPr>
      </w:pPr>
    </w:p>
    <w:p w:rsidR="00C374FC" w:rsidRPr="00E93B1F" w:rsidRDefault="00C374FC" w:rsidP="00C374FC">
      <w:pPr>
        <w:jc w:val="both"/>
        <w:rPr>
          <w:sz w:val="23"/>
          <w:szCs w:val="23"/>
        </w:rPr>
      </w:pPr>
      <w:r w:rsidRPr="00E93B1F">
        <w:rPr>
          <w:sz w:val="23"/>
          <w:szCs w:val="23"/>
        </w:rPr>
        <w:t xml:space="preserve">През </w:t>
      </w:r>
      <w:r w:rsidRPr="00E93B1F">
        <w:rPr>
          <w:b/>
          <w:bCs/>
          <w:sz w:val="23"/>
          <w:szCs w:val="23"/>
        </w:rPr>
        <w:t>консултативния кабинет по СПИН /КАБКИС/</w:t>
      </w:r>
      <w:r w:rsidRPr="00E93B1F">
        <w:rPr>
          <w:sz w:val="23"/>
          <w:szCs w:val="23"/>
        </w:rPr>
        <w:t xml:space="preserve"> няма преминали лица. </w:t>
      </w:r>
    </w:p>
    <w:p w:rsidR="005025B7" w:rsidRPr="00E93B1F" w:rsidRDefault="005025B7" w:rsidP="00964618">
      <w:pPr>
        <w:jc w:val="both"/>
        <w:rPr>
          <w:sz w:val="23"/>
          <w:szCs w:val="23"/>
        </w:rPr>
      </w:pPr>
    </w:p>
    <w:p w:rsidR="005025B7" w:rsidRPr="00E93B1F" w:rsidRDefault="005025B7" w:rsidP="00964618">
      <w:pPr>
        <w:jc w:val="both"/>
        <w:rPr>
          <w:b/>
          <w:bCs/>
          <w:sz w:val="23"/>
          <w:szCs w:val="23"/>
        </w:rPr>
      </w:pPr>
      <w:r w:rsidRPr="00E93B1F">
        <w:rPr>
          <w:b/>
          <w:bCs/>
          <w:sz w:val="23"/>
          <w:szCs w:val="23"/>
        </w:rPr>
        <w:t>ДИРЕКЦИЯ „МЕДИЦИНСКИ ДЕЙНОСТИ”</w:t>
      </w:r>
    </w:p>
    <w:p w:rsidR="005025B7" w:rsidRPr="00E93B1F" w:rsidRDefault="005025B7" w:rsidP="00964618">
      <w:pPr>
        <w:jc w:val="both"/>
        <w:rPr>
          <w:sz w:val="23"/>
          <w:szCs w:val="23"/>
        </w:rPr>
      </w:pPr>
      <w:proofErr w:type="spellStart"/>
      <w:r w:rsidRPr="00E93B1F">
        <w:rPr>
          <w:sz w:val="23"/>
          <w:szCs w:val="23"/>
          <w:lang w:val="ru-RU"/>
        </w:rPr>
        <w:t>Извършени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r w:rsidRPr="00E93B1F">
        <w:rPr>
          <w:sz w:val="23"/>
          <w:szCs w:val="23"/>
        </w:rPr>
        <w:t xml:space="preserve">са общо </w:t>
      </w:r>
      <w:r w:rsidR="00496D2E" w:rsidRPr="00E93B1F">
        <w:rPr>
          <w:sz w:val="23"/>
          <w:szCs w:val="23"/>
          <w:lang w:val="en-GB"/>
        </w:rPr>
        <w:t xml:space="preserve">11 </w:t>
      </w:r>
      <w:r w:rsidRPr="00E93B1F">
        <w:rPr>
          <w:sz w:val="23"/>
          <w:szCs w:val="23"/>
        </w:rPr>
        <w:t>проверки</w:t>
      </w:r>
      <w:r w:rsidRPr="00E93B1F">
        <w:rPr>
          <w:sz w:val="23"/>
          <w:szCs w:val="23"/>
          <w:lang w:val="ru-RU"/>
        </w:rPr>
        <w:t xml:space="preserve">, от </w:t>
      </w:r>
      <w:proofErr w:type="spellStart"/>
      <w:r w:rsidRPr="00E93B1F">
        <w:rPr>
          <w:sz w:val="23"/>
          <w:szCs w:val="23"/>
          <w:lang w:val="ru-RU"/>
        </w:rPr>
        <w:t>които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r w:rsidR="00496D2E" w:rsidRPr="00E93B1F">
        <w:rPr>
          <w:sz w:val="23"/>
          <w:szCs w:val="23"/>
          <w:lang w:val="en-GB"/>
        </w:rPr>
        <w:t>3</w:t>
      </w:r>
      <w:r w:rsidRPr="00E93B1F">
        <w:rPr>
          <w:sz w:val="23"/>
          <w:szCs w:val="23"/>
        </w:rPr>
        <w:t xml:space="preserve"> на лечебни заведения за болнична помощ, </w:t>
      </w:r>
      <w:r w:rsidR="00496D2E" w:rsidRPr="00E93B1F">
        <w:rPr>
          <w:sz w:val="23"/>
          <w:szCs w:val="23"/>
          <w:lang w:val="en-GB"/>
        </w:rPr>
        <w:t>7</w:t>
      </w:r>
      <w:r w:rsidRPr="00E93B1F">
        <w:rPr>
          <w:sz w:val="23"/>
          <w:szCs w:val="23"/>
        </w:rPr>
        <w:t xml:space="preserve"> проверки на аптеки, </w:t>
      </w:r>
      <w:r w:rsidR="00496D2E" w:rsidRPr="00E93B1F">
        <w:rPr>
          <w:sz w:val="23"/>
          <w:szCs w:val="23"/>
          <w:lang w:val="en-GB"/>
        </w:rPr>
        <w:t>1</w:t>
      </w:r>
      <w:r w:rsidRPr="00E93B1F">
        <w:rPr>
          <w:sz w:val="23"/>
          <w:szCs w:val="23"/>
        </w:rPr>
        <w:t xml:space="preserve"> на дрогери</w:t>
      </w:r>
      <w:r w:rsidR="00496D2E" w:rsidRPr="00E93B1F">
        <w:rPr>
          <w:sz w:val="23"/>
          <w:szCs w:val="23"/>
        </w:rPr>
        <w:t>я</w:t>
      </w:r>
      <w:r w:rsidRPr="00E93B1F">
        <w:rPr>
          <w:sz w:val="23"/>
          <w:szCs w:val="23"/>
        </w:rPr>
        <w:t>. Няма установени нарушения.</w:t>
      </w:r>
      <w:r w:rsidRPr="00E93B1F">
        <w:rPr>
          <w:sz w:val="23"/>
          <w:szCs w:val="23"/>
          <w:lang w:val="ru-RU"/>
        </w:rPr>
        <w:t xml:space="preserve"> </w:t>
      </w:r>
      <w:r w:rsidRPr="00E93B1F">
        <w:rPr>
          <w:sz w:val="23"/>
          <w:szCs w:val="23"/>
        </w:rPr>
        <w:t>Подготвени и изпратени документи за промяна в обстоятелствата към Изпълнителна Агенция Медицински на</w:t>
      </w:r>
      <w:r w:rsidR="00162EB9">
        <w:rPr>
          <w:sz w:val="23"/>
          <w:szCs w:val="23"/>
        </w:rPr>
        <w:t xml:space="preserve">дзор за издаване удостоверения </w:t>
      </w:r>
      <w:r w:rsidRPr="00E93B1F">
        <w:rPr>
          <w:sz w:val="23"/>
          <w:szCs w:val="23"/>
        </w:rPr>
        <w:t>на ОПЛ-</w:t>
      </w:r>
      <w:r w:rsidR="004A41B9" w:rsidRPr="00E93B1F">
        <w:rPr>
          <w:sz w:val="23"/>
          <w:szCs w:val="23"/>
        </w:rPr>
        <w:t xml:space="preserve"> </w:t>
      </w:r>
      <w:r w:rsidR="00496D2E" w:rsidRPr="00E93B1F">
        <w:rPr>
          <w:sz w:val="23"/>
          <w:szCs w:val="23"/>
        </w:rPr>
        <w:t>1</w:t>
      </w:r>
      <w:r w:rsidR="004A41B9" w:rsidRPr="00E93B1F">
        <w:rPr>
          <w:sz w:val="23"/>
          <w:szCs w:val="23"/>
        </w:rPr>
        <w:t xml:space="preserve"> бр.</w:t>
      </w:r>
    </w:p>
    <w:p w:rsidR="005025B7" w:rsidRPr="00E93B1F" w:rsidRDefault="005025B7" w:rsidP="00964618">
      <w:pPr>
        <w:jc w:val="both"/>
        <w:rPr>
          <w:sz w:val="23"/>
          <w:szCs w:val="23"/>
        </w:rPr>
      </w:pPr>
      <w:r w:rsidRPr="00E93B1F">
        <w:rPr>
          <w:sz w:val="23"/>
          <w:szCs w:val="23"/>
        </w:rPr>
        <w:t xml:space="preserve">Издадени заповеди за промяна на състава на ЛКК или промяна часовете за заседания – </w:t>
      </w:r>
      <w:r w:rsidR="00496D2E" w:rsidRPr="00E93B1F">
        <w:rPr>
          <w:sz w:val="23"/>
          <w:szCs w:val="23"/>
        </w:rPr>
        <w:t>2</w:t>
      </w:r>
      <w:r w:rsidR="004A41B9" w:rsidRPr="00E93B1F">
        <w:rPr>
          <w:sz w:val="23"/>
          <w:szCs w:val="23"/>
        </w:rPr>
        <w:t xml:space="preserve"> бр.</w:t>
      </w:r>
    </w:p>
    <w:p w:rsidR="005025B7" w:rsidRPr="00E93B1F" w:rsidRDefault="005025B7" w:rsidP="00964618">
      <w:pPr>
        <w:jc w:val="both"/>
        <w:rPr>
          <w:sz w:val="23"/>
          <w:szCs w:val="23"/>
        </w:rPr>
      </w:pPr>
      <w:r w:rsidRPr="00E93B1F">
        <w:rPr>
          <w:sz w:val="23"/>
          <w:szCs w:val="23"/>
        </w:rPr>
        <w:t>П</w:t>
      </w:r>
      <w:r w:rsidR="004A41B9" w:rsidRPr="00E93B1F">
        <w:rPr>
          <w:sz w:val="23"/>
          <w:szCs w:val="23"/>
        </w:rPr>
        <w:t xml:space="preserve">риета и обработена е </w:t>
      </w:r>
      <w:r w:rsidR="00496D2E" w:rsidRPr="00E93B1F">
        <w:rPr>
          <w:sz w:val="23"/>
          <w:szCs w:val="23"/>
        </w:rPr>
        <w:t>1</w:t>
      </w:r>
      <w:r w:rsidR="004A41B9" w:rsidRPr="00E93B1F">
        <w:rPr>
          <w:sz w:val="23"/>
          <w:szCs w:val="23"/>
        </w:rPr>
        <w:t xml:space="preserve"> жалба</w:t>
      </w:r>
      <w:r w:rsidRPr="00E93B1F">
        <w:rPr>
          <w:sz w:val="23"/>
          <w:szCs w:val="23"/>
        </w:rPr>
        <w:t>.</w:t>
      </w:r>
    </w:p>
    <w:p w:rsidR="005025B7" w:rsidRPr="00E93B1F" w:rsidRDefault="005025B7" w:rsidP="00964618">
      <w:pPr>
        <w:jc w:val="both"/>
        <w:rPr>
          <w:sz w:val="23"/>
          <w:szCs w:val="23"/>
        </w:rPr>
      </w:pPr>
      <w:r w:rsidRPr="00E93B1F">
        <w:rPr>
          <w:sz w:val="23"/>
          <w:szCs w:val="23"/>
        </w:rPr>
        <w:t xml:space="preserve">За периода в РКМЕ са приети и обработени </w:t>
      </w:r>
      <w:r w:rsidR="00B872F5" w:rsidRPr="00E93B1F">
        <w:rPr>
          <w:sz w:val="23"/>
          <w:szCs w:val="23"/>
        </w:rPr>
        <w:t>87 бр.</w:t>
      </w:r>
      <w:r w:rsidRPr="00E93B1F">
        <w:rPr>
          <w:sz w:val="23"/>
          <w:szCs w:val="23"/>
        </w:rPr>
        <w:t xml:space="preserve"> медицински досиета, извършени са </w:t>
      </w:r>
      <w:r w:rsidR="00B872F5" w:rsidRPr="00E93B1F">
        <w:rPr>
          <w:sz w:val="23"/>
          <w:szCs w:val="23"/>
        </w:rPr>
        <w:t>116</w:t>
      </w:r>
      <w:r w:rsidRPr="00E93B1F">
        <w:rPr>
          <w:sz w:val="23"/>
          <w:szCs w:val="23"/>
        </w:rPr>
        <w:t xml:space="preserve"> справки, изготвени са </w:t>
      </w:r>
      <w:r w:rsidR="00B872F5" w:rsidRPr="00E93B1F">
        <w:rPr>
          <w:sz w:val="23"/>
          <w:szCs w:val="23"/>
        </w:rPr>
        <w:t>185</w:t>
      </w:r>
      <w:r w:rsidRPr="00E93B1F">
        <w:rPr>
          <w:sz w:val="23"/>
          <w:szCs w:val="23"/>
        </w:rPr>
        <w:t xml:space="preserve"> преписки и </w:t>
      </w:r>
      <w:r w:rsidR="00B872F5" w:rsidRPr="00E93B1F">
        <w:rPr>
          <w:sz w:val="23"/>
          <w:szCs w:val="23"/>
        </w:rPr>
        <w:t>109 бр.</w:t>
      </w:r>
      <w:r w:rsidR="0000665D" w:rsidRPr="00E93B1F">
        <w:rPr>
          <w:sz w:val="23"/>
          <w:szCs w:val="23"/>
        </w:rPr>
        <w:t xml:space="preserve"> </w:t>
      </w:r>
      <w:r w:rsidR="00B872F5" w:rsidRPr="00E93B1F">
        <w:rPr>
          <w:sz w:val="23"/>
          <w:szCs w:val="23"/>
        </w:rPr>
        <w:t>МЕД за</w:t>
      </w:r>
      <w:r w:rsidRPr="00E93B1F">
        <w:rPr>
          <w:sz w:val="23"/>
          <w:szCs w:val="23"/>
        </w:rPr>
        <w:t xml:space="preserve"> протокола за ТП на НОИ, проверени са </w:t>
      </w:r>
      <w:r w:rsidR="00B872F5" w:rsidRPr="00E93B1F">
        <w:rPr>
          <w:sz w:val="23"/>
          <w:szCs w:val="23"/>
        </w:rPr>
        <w:t>58</w:t>
      </w:r>
      <w:r w:rsidRPr="00E93B1F">
        <w:rPr>
          <w:sz w:val="23"/>
          <w:szCs w:val="23"/>
        </w:rPr>
        <w:t xml:space="preserve"> експертни решения (ЕР).</w:t>
      </w:r>
    </w:p>
    <w:p w:rsidR="005025B7" w:rsidRPr="00E93B1F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E93B1F" w:rsidRDefault="005025B7" w:rsidP="00964618">
      <w:pPr>
        <w:jc w:val="both"/>
        <w:rPr>
          <w:b/>
          <w:bCs/>
          <w:sz w:val="23"/>
          <w:szCs w:val="23"/>
        </w:rPr>
      </w:pPr>
      <w:r w:rsidRPr="00E93B1F">
        <w:rPr>
          <w:b/>
          <w:bCs/>
          <w:sz w:val="23"/>
          <w:szCs w:val="23"/>
        </w:rPr>
        <w:t>ДИРЕКЦИЯ „ОБЩЕСТВЕНО ЗДРАВЕ”</w:t>
      </w:r>
    </w:p>
    <w:p w:rsidR="005D1436" w:rsidRPr="00E93B1F" w:rsidRDefault="005D1436" w:rsidP="005D1436">
      <w:pPr>
        <w:jc w:val="both"/>
        <w:textAlignment w:val="center"/>
        <w:rPr>
          <w:sz w:val="23"/>
          <w:szCs w:val="23"/>
        </w:rPr>
      </w:pPr>
      <w:r w:rsidRPr="00E93B1F">
        <w:rPr>
          <w:b/>
          <w:sz w:val="23"/>
          <w:szCs w:val="23"/>
        </w:rPr>
        <w:t>Предварителен здравен контрол:</w:t>
      </w:r>
      <w:r w:rsidRPr="00E93B1F">
        <w:rPr>
          <w:sz w:val="23"/>
          <w:szCs w:val="23"/>
        </w:rPr>
        <w:t xml:space="preserve"> </w:t>
      </w:r>
      <w:r w:rsidRPr="00E93B1F">
        <w:rPr>
          <w:b/>
          <w:sz w:val="23"/>
          <w:szCs w:val="23"/>
        </w:rPr>
        <w:t xml:space="preserve">1 </w:t>
      </w:r>
      <w:r w:rsidRPr="00E93B1F">
        <w:rPr>
          <w:sz w:val="23"/>
          <w:szCs w:val="23"/>
        </w:rPr>
        <w:t>експертен</w:t>
      </w:r>
      <w:r w:rsidR="0000665D" w:rsidRPr="00E93B1F">
        <w:rPr>
          <w:sz w:val="23"/>
          <w:szCs w:val="23"/>
        </w:rPr>
        <w:t xml:space="preserve"> съвет</w:t>
      </w:r>
      <w:r w:rsidRPr="00E93B1F">
        <w:rPr>
          <w:sz w:val="23"/>
          <w:szCs w:val="23"/>
        </w:rPr>
        <w:t xml:space="preserve"> - при РЗИ. Разгледана </w:t>
      </w:r>
      <w:r w:rsidRPr="00E93B1F">
        <w:rPr>
          <w:sz w:val="23"/>
          <w:szCs w:val="23"/>
          <w:lang w:val="en-US"/>
        </w:rPr>
        <w:t>e</w:t>
      </w:r>
      <w:r w:rsidRPr="00E93B1F">
        <w:rPr>
          <w:sz w:val="23"/>
          <w:szCs w:val="23"/>
        </w:rPr>
        <w:t xml:space="preserve"> </w:t>
      </w:r>
      <w:r w:rsidRPr="00E93B1F">
        <w:rPr>
          <w:b/>
          <w:sz w:val="23"/>
          <w:szCs w:val="23"/>
        </w:rPr>
        <w:t xml:space="preserve">1 </w:t>
      </w:r>
      <w:r w:rsidRPr="00E93B1F">
        <w:rPr>
          <w:sz w:val="23"/>
          <w:szCs w:val="23"/>
        </w:rPr>
        <w:t xml:space="preserve">проектна документация, издадено е </w:t>
      </w:r>
      <w:r w:rsidRPr="00E93B1F">
        <w:rPr>
          <w:b/>
          <w:sz w:val="23"/>
          <w:szCs w:val="23"/>
        </w:rPr>
        <w:t xml:space="preserve">1 </w:t>
      </w:r>
      <w:r w:rsidRPr="00E93B1F">
        <w:rPr>
          <w:sz w:val="23"/>
          <w:szCs w:val="23"/>
        </w:rPr>
        <w:t>становище по процедурите на ЗООС.</w:t>
      </w:r>
    </w:p>
    <w:p w:rsidR="005D1436" w:rsidRPr="00E93B1F" w:rsidRDefault="005D1436" w:rsidP="005D1436">
      <w:pPr>
        <w:jc w:val="both"/>
        <w:textAlignment w:val="center"/>
        <w:rPr>
          <w:sz w:val="23"/>
          <w:szCs w:val="23"/>
          <w:lang w:val="ru-RU"/>
        </w:rPr>
      </w:pPr>
      <w:r w:rsidRPr="00E93B1F">
        <w:rPr>
          <w:sz w:val="23"/>
          <w:szCs w:val="23"/>
        </w:rPr>
        <w:t xml:space="preserve">Извършени са </w:t>
      </w:r>
      <w:r w:rsidRPr="00E93B1F">
        <w:rPr>
          <w:b/>
          <w:sz w:val="23"/>
          <w:szCs w:val="23"/>
        </w:rPr>
        <w:t xml:space="preserve">9 </w:t>
      </w:r>
      <w:r w:rsidRPr="00E93B1F">
        <w:rPr>
          <w:sz w:val="23"/>
          <w:szCs w:val="23"/>
        </w:rPr>
        <w:t xml:space="preserve">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E93B1F">
        <w:rPr>
          <w:b/>
          <w:sz w:val="23"/>
          <w:szCs w:val="23"/>
        </w:rPr>
        <w:t>7</w:t>
      </w:r>
      <w:r w:rsidR="0000665D" w:rsidRPr="00E93B1F">
        <w:rPr>
          <w:b/>
          <w:sz w:val="23"/>
          <w:szCs w:val="23"/>
        </w:rPr>
        <w:t xml:space="preserve"> </w:t>
      </w:r>
      <w:r w:rsidRPr="00E93B1F">
        <w:rPr>
          <w:sz w:val="23"/>
          <w:szCs w:val="23"/>
        </w:rPr>
        <w:t>обекта с обществено предназначение (ООП).</w:t>
      </w:r>
    </w:p>
    <w:p w:rsidR="005D1436" w:rsidRPr="00E93B1F" w:rsidRDefault="005D1436" w:rsidP="005D1436">
      <w:pPr>
        <w:jc w:val="both"/>
        <w:textAlignment w:val="center"/>
        <w:rPr>
          <w:sz w:val="23"/>
          <w:szCs w:val="23"/>
        </w:rPr>
      </w:pPr>
    </w:p>
    <w:p w:rsidR="005D1436" w:rsidRPr="00E93B1F" w:rsidRDefault="005D1436" w:rsidP="005D1436">
      <w:pPr>
        <w:jc w:val="both"/>
        <w:textAlignment w:val="center"/>
        <w:rPr>
          <w:sz w:val="23"/>
          <w:szCs w:val="23"/>
        </w:rPr>
      </w:pPr>
      <w:proofErr w:type="spellStart"/>
      <w:r w:rsidRPr="00E93B1F">
        <w:rPr>
          <w:sz w:val="23"/>
          <w:szCs w:val="23"/>
          <w:lang w:val="ru-RU"/>
        </w:rPr>
        <w:t>През</w:t>
      </w:r>
      <w:proofErr w:type="spellEnd"/>
      <w:r w:rsidRPr="00E93B1F">
        <w:rPr>
          <w:sz w:val="23"/>
          <w:szCs w:val="23"/>
          <w:lang w:val="ru-RU"/>
        </w:rPr>
        <w:t xml:space="preserve"> периода </w:t>
      </w:r>
      <w:proofErr w:type="spellStart"/>
      <w:r w:rsidRPr="00E93B1F">
        <w:rPr>
          <w:sz w:val="23"/>
          <w:szCs w:val="23"/>
          <w:lang w:val="ru-RU"/>
        </w:rPr>
        <w:t>са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proofErr w:type="gramStart"/>
      <w:r w:rsidRPr="00E93B1F">
        <w:rPr>
          <w:sz w:val="23"/>
          <w:szCs w:val="23"/>
          <w:lang w:val="ru-RU"/>
        </w:rPr>
        <w:t>извършени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r w:rsidRPr="00E93B1F">
        <w:rPr>
          <w:b/>
          <w:sz w:val="23"/>
          <w:szCs w:val="23"/>
          <w:lang w:val="ru-RU"/>
        </w:rPr>
        <w:t xml:space="preserve"> 160</w:t>
      </w:r>
      <w:proofErr w:type="gramEnd"/>
      <w:r w:rsidRPr="00E93B1F">
        <w:rPr>
          <w:b/>
          <w:sz w:val="23"/>
          <w:szCs w:val="23"/>
          <w:lang w:val="ru-RU"/>
        </w:rPr>
        <w:t xml:space="preserve"> </w:t>
      </w:r>
      <w:proofErr w:type="spellStart"/>
      <w:r w:rsidRPr="00E93B1F">
        <w:rPr>
          <w:b/>
          <w:sz w:val="23"/>
          <w:szCs w:val="23"/>
          <w:lang w:val="ru-RU"/>
        </w:rPr>
        <w:t>основни</w:t>
      </w:r>
      <w:proofErr w:type="spellEnd"/>
      <w:r w:rsidRPr="00E93B1F">
        <w:rPr>
          <w:b/>
          <w:sz w:val="23"/>
          <w:szCs w:val="23"/>
          <w:lang w:val="ru-RU"/>
        </w:rPr>
        <w:t xml:space="preserve"> проверки</w:t>
      </w:r>
      <w:r w:rsidRPr="00E93B1F">
        <w:rPr>
          <w:sz w:val="23"/>
          <w:szCs w:val="23"/>
          <w:lang w:val="ru-RU"/>
        </w:rPr>
        <w:t xml:space="preserve"> по </w:t>
      </w:r>
      <w:proofErr w:type="spellStart"/>
      <w:r w:rsidRPr="00E93B1F">
        <w:rPr>
          <w:sz w:val="23"/>
          <w:szCs w:val="23"/>
          <w:lang w:val="ru-RU"/>
        </w:rPr>
        <w:t>текущия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здравен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контрол</w:t>
      </w:r>
      <w:proofErr w:type="spellEnd"/>
      <w:r w:rsidRPr="00E93B1F">
        <w:rPr>
          <w:sz w:val="23"/>
          <w:szCs w:val="23"/>
          <w:lang w:val="ru-RU"/>
        </w:rPr>
        <w:t>.</w:t>
      </w:r>
    </w:p>
    <w:p w:rsidR="005D1436" w:rsidRPr="00E93B1F" w:rsidRDefault="005D1436" w:rsidP="005D1436">
      <w:pPr>
        <w:jc w:val="both"/>
        <w:textAlignment w:val="center"/>
        <w:rPr>
          <w:sz w:val="23"/>
          <w:szCs w:val="23"/>
          <w:lang w:val="ru-RU"/>
        </w:rPr>
      </w:pPr>
      <w:r w:rsidRPr="00E93B1F">
        <w:rPr>
          <w:sz w:val="23"/>
          <w:szCs w:val="23"/>
        </w:rPr>
        <w:t xml:space="preserve">Реализираните </w:t>
      </w:r>
      <w:r w:rsidRPr="00E93B1F">
        <w:rPr>
          <w:b/>
          <w:sz w:val="23"/>
          <w:szCs w:val="23"/>
        </w:rPr>
        <w:t>насочени проверки са</w:t>
      </w:r>
      <w:r w:rsidRPr="00E93B1F">
        <w:rPr>
          <w:sz w:val="23"/>
          <w:szCs w:val="23"/>
        </w:rPr>
        <w:t xml:space="preserve"> </w:t>
      </w:r>
      <w:r w:rsidRPr="00E93B1F">
        <w:rPr>
          <w:b/>
          <w:sz w:val="23"/>
          <w:szCs w:val="23"/>
        </w:rPr>
        <w:t xml:space="preserve">общо 263: 71- </w:t>
      </w:r>
      <w:proofErr w:type="spellStart"/>
      <w:r w:rsidRPr="00E93B1F">
        <w:rPr>
          <w:sz w:val="23"/>
          <w:szCs w:val="23"/>
          <w:lang w:val="ru-RU"/>
        </w:rPr>
        <w:t>във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връзка</w:t>
      </w:r>
      <w:proofErr w:type="spellEnd"/>
      <w:r w:rsidRPr="00E93B1F">
        <w:rPr>
          <w:sz w:val="23"/>
          <w:szCs w:val="23"/>
          <w:lang w:val="ru-RU"/>
        </w:rPr>
        <w:t xml:space="preserve"> с </w:t>
      </w:r>
      <w:proofErr w:type="spellStart"/>
      <w:r w:rsidRPr="00E93B1F">
        <w:rPr>
          <w:sz w:val="23"/>
          <w:szCs w:val="23"/>
          <w:lang w:val="ru-RU"/>
        </w:rPr>
        <w:t>контрола</w:t>
      </w:r>
      <w:proofErr w:type="spellEnd"/>
      <w:r w:rsidRPr="00E93B1F">
        <w:rPr>
          <w:sz w:val="23"/>
          <w:szCs w:val="23"/>
          <w:lang w:val="ru-RU"/>
        </w:rPr>
        <w:t xml:space="preserve"> по </w:t>
      </w:r>
      <w:proofErr w:type="spellStart"/>
      <w:r w:rsidRPr="00E93B1F">
        <w:rPr>
          <w:sz w:val="23"/>
          <w:szCs w:val="23"/>
          <w:lang w:val="ru-RU"/>
        </w:rPr>
        <w:t>тютюнопушенето</w:t>
      </w:r>
      <w:proofErr w:type="spellEnd"/>
      <w:r w:rsidRPr="00E93B1F">
        <w:rPr>
          <w:sz w:val="23"/>
          <w:szCs w:val="23"/>
          <w:lang w:val="ru-RU"/>
        </w:rPr>
        <w:t xml:space="preserve"> и </w:t>
      </w:r>
      <w:proofErr w:type="spellStart"/>
      <w:r w:rsidRPr="00E93B1F">
        <w:rPr>
          <w:sz w:val="23"/>
          <w:szCs w:val="23"/>
          <w:lang w:val="ru-RU"/>
        </w:rPr>
        <w:t>продажбата</w:t>
      </w:r>
      <w:proofErr w:type="spellEnd"/>
      <w:r w:rsidRPr="00E93B1F">
        <w:rPr>
          <w:sz w:val="23"/>
          <w:szCs w:val="23"/>
          <w:lang w:val="ru-RU"/>
        </w:rPr>
        <w:t xml:space="preserve"> на </w:t>
      </w:r>
      <w:proofErr w:type="spellStart"/>
      <w:r w:rsidRPr="00E93B1F">
        <w:rPr>
          <w:sz w:val="23"/>
          <w:szCs w:val="23"/>
          <w:lang w:val="ru-RU"/>
        </w:rPr>
        <w:t>алкохол</w:t>
      </w:r>
      <w:proofErr w:type="spellEnd"/>
      <w:r w:rsidRPr="00E93B1F">
        <w:rPr>
          <w:sz w:val="23"/>
          <w:szCs w:val="23"/>
          <w:lang w:val="ru-RU"/>
        </w:rPr>
        <w:t xml:space="preserve">; </w:t>
      </w:r>
      <w:r w:rsidRPr="00E93B1F">
        <w:rPr>
          <w:b/>
          <w:sz w:val="23"/>
          <w:szCs w:val="23"/>
          <w:lang w:val="ru-RU"/>
        </w:rPr>
        <w:t>1</w:t>
      </w:r>
      <w:r w:rsidRPr="00E93B1F">
        <w:rPr>
          <w:sz w:val="23"/>
          <w:szCs w:val="23"/>
          <w:lang w:val="ru-RU"/>
        </w:rPr>
        <w:t xml:space="preserve">- по </w:t>
      </w:r>
      <w:proofErr w:type="spellStart"/>
      <w:r w:rsidRPr="00E93B1F">
        <w:rPr>
          <w:sz w:val="23"/>
          <w:szCs w:val="23"/>
          <w:lang w:val="ru-RU"/>
        </w:rPr>
        <w:t>сигнали</w:t>
      </w:r>
      <w:proofErr w:type="spellEnd"/>
      <w:r w:rsidRPr="00E93B1F">
        <w:rPr>
          <w:sz w:val="23"/>
          <w:szCs w:val="23"/>
          <w:lang w:val="ru-RU"/>
        </w:rPr>
        <w:t xml:space="preserve">; </w:t>
      </w:r>
      <w:r w:rsidRPr="00E93B1F">
        <w:rPr>
          <w:b/>
          <w:sz w:val="23"/>
          <w:szCs w:val="23"/>
          <w:lang w:val="ru-RU"/>
        </w:rPr>
        <w:t xml:space="preserve">5 </w:t>
      </w:r>
      <w:r w:rsidRPr="00E93B1F">
        <w:rPr>
          <w:sz w:val="23"/>
          <w:szCs w:val="23"/>
          <w:lang w:val="ru-RU"/>
        </w:rPr>
        <w:t xml:space="preserve">- по </w:t>
      </w:r>
      <w:proofErr w:type="spellStart"/>
      <w:r w:rsidRPr="00E93B1F">
        <w:rPr>
          <w:sz w:val="23"/>
          <w:szCs w:val="23"/>
          <w:lang w:val="ru-RU"/>
        </w:rPr>
        <w:t>изпълнение</w:t>
      </w:r>
      <w:proofErr w:type="spellEnd"/>
      <w:r w:rsidRPr="00E93B1F">
        <w:rPr>
          <w:sz w:val="23"/>
          <w:szCs w:val="23"/>
          <w:lang w:val="ru-RU"/>
        </w:rPr>
        <w:t xml:space="preserve"> на </w:t>
      </w:r>
      <w:proofErr w:type="spellStart"/>
      <w:r w:rsidRPr="00E93B1F">
        <w:rPr>
          <w:sz w:val="23"/>
          <w:szCs w:val="23"/>
          <w:lang w:val="ru-RU"/>
        </w:rPr>
        <w:t>издадени</w:t>
      </w:r>
      <w:proofErr w:type="spellEnd"/>
      <w:r w:rsidRPr="00E93B1F">
        <w:rPr>
          <w:sz w:val="23"/>
          <w:szCs w:val="23"/>
          <w:lang w:val="ru-RU"/>
        </w:rPr>
        <w:t xml:space="preserve"> предписания и заповеди; </w:t>
      </w:r>
      <w:r w:rsidRPr="00E93B1F">
        <w:rPr>
          <w:b/>
          <w:sz w:val="23"/>
          <w:szCs w:val="23"/>
          <w:lang w:val="ru-RU"/>
        </w:rPr>
        <w:t>59</w:t>
      </w:r>
      <w:r w:rsidRPr="00E93B1F">
        <w:rPr>
          <w:sz w:val="23"/>
          <w:szCs w:val="23"/>
          <w:lang w:val="ru-RU"/>
        </w:rPr>
        <w:t xml:space="preserve"> по </w:t>
      </w:r>
      <w:proofErr w:type="spellStart"/>
      <w:r w:rsidRPr="00E93B1F">
        <w:rPr>
          <w:sz w:val="23"/>
          <w:szCs w:val="23"/>
          <w:lang w:val="ru-RU"/>
        </w:rPr>
        <w:t>осъществяване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контрола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върху</w:t>
      </w:r>
      <w:proofErr w:type="spellEnd"/>
      <w:r w:rsidRPr="00E93B1F">
        <w:rPr>
          <w:sz w:val="23"/>
          <w:szCs w:val="23"/>
          <w:lang w:val="ru-RU"/>
        </w:rPr>
        <w:t xml:space="preserve"> ДДД-</w:t>
      </w:r>
      <w:proofErr w:type="spellStart"/>
      <w:r w:rsidRPr="00E93B1F">
        <w:rPr>
          <w:sz w:val="23"/>
          <w:szCs w:val="23"/>
          <w:lang w:val="ru-RU"/>
        </w:rPr>
        <w:t>мероприятията</w:t>
      </w:r>
      <w:proofErr w:type="spellEnd"/>
      <w:r w:rsidRPr="00E93B1F">
        <w:rPr>
          <w:sz w:val="23"/>
          <w:szCs w:val="23"/>
          <w:lang w:val="ru-RU"/>
        </w:rPr>
        <w:t xml:space="preserve">; </w:t>
      </w:r>
      <w:r w:rsidRPr="00E93B1F">
        <w:rPr>
          <w:b/>
          <w:sz w:val="23"/>
          <w:szCs w:val="23"/>
          <w:lang w:val="ru-RU"/>
        </w:rPr>
        <w:t>122</w:t>
      </w:r>
      <w:r w:rsidRPr="00E93B1F">
        <w:rPr>
          <w:sz w:val="23"/>
          <w:szCs w:val="23"/>
          <w:lang w:val="ru-RU"/>
        </w:rPr>
        <w:t xml:space="preserve">– в </w:t>
      </w:r>
      <w:proofErr w:type="spellStart"/>
      <w:r w:rsidRPr="00E93B1F">
        <w:rPr>
          <w:sz w:val="23"/>
          <w:szCs w:val="23"/>
          <w:lang w:val="ru-RU"/>
        </w:rPr>
        <w:t>обекти</w:t>
      </w:r>
      <w:proofErr w:type="spellEnd"/>
      <w:r w:rsidRPr="00E93B1F">
        <w:rPr>
          <w:sz w:val="23"/>
          <w:szCs w:val="23"/>
          <w:lang w:val="ru-RU"/>
        </w:rPr>
        <w:t xml:space="preserve"> с </w:t>
      </w:r>
      <w:proofErr w:type="spellStart"/>
      <w:r w:rsidRPr="00E93B1F">
        <w:rPr>
          <w:sz w:val="23"/>
          <w:szCs w:val="23"/>
          <w:lang w:val="ru-RU"/>
        </w:rPr>
        <w:t>обществено</w:t>
      </w:r>
      <w:proofErr w:type="spellEnd"/>
      <w:r w:rsidRPr="00E93B1F">
        <w:rPr>
          <w:sz w:val="23"/>
          <w:szCs w:val="23"/>
          <w:lang w:val="ru-RU"/>
        </w:rPr>
        <w:t xml:space="preserve"> предназначение  и др. </w:t>
      </w:r>
      <w:proofErr w:type="spellStart"/>
      <w:r w:rsidRPr="00E93B1F">
        <w:rPr>
          <w:sz w:val="23"/>
          <w:szCs w:val="23"/>
          <w:lang w:val="ru-RU"/>
        </w:rPr>
        <w:t>общественодостъпни</w:t>
      </w:r>
      <w:proofErr w:type="spellEnd"/>
      <w:r w:rsidRPr="00E93B1F">
        <w:rPr>
          <w:sz w:val="23"/>
          <w:szCs w:val="23"/>
          <w:lang w:val="ru-RU"/>
        </w:rPr>
        <w:t xml:space="preserve"> места </w:t>
      </w:r>
      <w:proofErr w:type="spellStart"/>
      <w:r w:rsidRPr="00E93B1F">
        <w:rPr>
          <w:sz w:val="23"/>
          <w:szCs w:val="23"/>
          <w:lang w:val="ru-RU"/>
        </w:rPr>
        <w:t>относно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спазване</w:t>
      </w:r>
      <w:proofErr w:type="spellEnd"/>
      <w:r w:rsidRPr="00E93B1F">
        <w:rPr>
          <w:sz w:val="23"/>
          <w:szCs w:val="23"/>
          <w:lang w:val="ru-RU"/>
        </w:rPr>
        <w:t xml:space="preserve"> на </w:t>
      </w:r>
      <w:proofErr w:type="spellStart"/>
      <w:r w:rsidRPr="00E93B1F">
        <w:rPr>
          <w:sz w:val="23"/>
          <w:szCs w:val="23"/>
          <w:lang w:val="ru-RU"/>
        </w:rPr>
        <w:t>противоепидемичните</w:t>
      </w:r>
      <w:proofErr w:type="spellEnd"/>
      <w:r w:rsidRPr="00E93B1F">
        <w:rPr>
          <w:sz w:val="23"/>
          <w:szCs w:val="23"/>
          <w:lang w:val="ru-RU"/>
        </w:rPr>
        <w:t xml:space="preserve"> мерки;</w:t>
      </w:r>
      <w:r w:rsidRPr="00E93B1F">
        <w:rPr>
          <w:b/>
          <w:sz w:val="23"/>
          <w:szCs w:val="23"/>
          <w:lang w:val="ru-RU"/>
        </w:rPr>
        <w:t xml:space="preserve"> 5 </w:t>
      </w:r>
      <w:r w:rsidRPr="00E93B1F">
        <w:rPr>
          <w:sz w:val="23"/>
          <w:szCs w:val="23"/>
        </w:rPr>
        <w:t>-</w:t>
      </w:r>
      <w:r w:rsidRPr="00E93B1F">
        <w:rPr>
          <w:sz w:val="23"/>
          <w:szCs w:val="23"/>
          <w:lang w:val="ru-RU"/>
        </w:rPr>
        <w:t xml:space="preserve"> </w:t>
      </w:r>
      <w:proofErr w:type="gramStart"/>
      <w:r w:rsidRPr="00E93B1F">
        <w:rPr>
          <w:sz w:val="23"/>
          <w:szCs w:val="23"/>
          <w:lang w:val="ru-RU"/>
        </w:rPr>
        <w:t>в  ЗОХ</w:t>
      </w:r>
      <w:proofErr w:type="gramEnd"/>
      <w:r w:rsidRPr="00E93B1F">
        <w:rPr>
          <w:sz w:val="23"/>
          <w:szCs w:val="23"/>
          <w:lang w:val="ru-RU"/>
        </w:rPr>
        <w:t xml:space="preserve"> и </w:t>
      </w:r>
      <w:proofErr w:type="spellStart"/>
      <w:r w:rsidRPr="00E93B1F">
        <w:rPr>
          <w:sz w:val="23"/>
          <w:szCs w:val="23"/>
          <w:lang w:val="ru-RU"/>
        </w:rPr>
        <w:t>обект</w:t>
      </w:r>
      <w:proofErr w:type="spellEnd"/>
      <w:r w:rsidRPr="00E93B1F">
        <w:rPr>
          <w:sz w:val="23"/>
          <w:szCs w:val="23"/>
          <w:lang w:val="ru-RU"/>
        </w:rPr>
        <w:t xml:space="preserve"> за </w:t>
      </w:r>
      <w:proofErr w:type="spellStart"/>
      <w:r w:rsidRPr="00E93B1F">
        <w:rPr>
          <w:sz w:val="23"/>
          <w:szCs w:val="23"/>
          <w:lang w:val="ru-RU"/>
        </w:rPr>
        <w:t>търговия</w:t>
      </w:r>
      <w:proofErr w:type="spellEnd"/>
      <w:r w:rsidRPr="00E93B1F">
        <w:rPr>
          <w:sz w:val="23"/>
          <w:szCs w:val="23"/>
          <w:lang w:val="ru-RU"/>
        </w:rPr>
        <w:t xml:space="preserve"> с </w:t>
      </w:r>
      <w:proofErr w:type="spellStart"/>
      <w:r w:rsidRPr="00E93B1F">
        <w:rPr>
          <w:sz w:val="23"/>
          <w:szCs w:val="23"/>
          <w:lang w:val="ru-RU"/>
        </w:rPr>
        <w:t>хранителни</w:t>
      </w:r>
      <w:proofErr w:type="spellEnd"/>
      <w:r w:rsidRPr="00E93B1F">
        <w:rPr>
          <w:sz w:val="23"/>
          <w:szCs w:val="23"/>
          <w:lang w:val="ru-RU"/>
        </w:rPr>
        <w:t xml:space="preserve"> стоки, с </w:t>
      </w:r>
      <w:proofErr w:type="spellStart"/>
      <w:r w:rsidRPr="00E93B1F">
        <w:rPr>
          <w:sz w:val="23"/>
          <w:szCs w:val="23"/>
          <w:lang w:val="ru-RU"/>
        </w:rPr>
        <w:t>проверени</w:t>
      </w:r>
      <w:proofErr w:type="spellEnd"/>
      <w:r w:rsidRPr="00E93B1F">
        <w:rPr>
          <w:sz w:val="23"/>
          <w:szCs w:val="23"/>
          <w:lang w:val="ru-RU"/>
        </w:rPr>
        <w:t xml:space="preserve">  </w:t>
      </w:r>
      <w:r w:rsidRPr="00E93B1F">
        <w:rPr>
          <w:sz w:val="23"/>
          <w:szCs w:val="23"/>
          <w:lang w:val="ru-RU"/>
        </w:rPr>
        <w:lastRenderedPageBreak/>
        <w:t xml:space="preserve">66 </w:t>
      </w:r>
      <w:r w:rsidRPr="00E93B1F">
        <w:rPr>
          <w:sz w:val="23"/>
          <w:szCs w:val="23"/>
        </w:rPr>
        <w:t xml:space="preserve">лични здравни документации относно спазване </w:t>
      </w:r>
      <w:proofErr w:type="spellStart"/>
      <w:r w:rsidRPr="00E93B1F">
        <w:rPr>
          <w:sz w:val="23"/>
          <w:szCs w:val="23"/>
          <w:lang w:val="ru-RU"/>
        </w:rPr>
        <w:t>изискванията</w:t>
      </w:r>
      <w:proofErr w:type="spellEnd"/>
      <w:r w:rsidRPr="00E93B1F">
        <w:rPr>
          <w:sz w:val="23"/>
          <w:szCs w:val="23"/>
          <w:lang w:val="ru-RU"/>
        </w:rPr>
        <w:t xml:space="preserve"> на </w:t>
      </w:r>
      <w:proofErr w:type="spellStart"/>
      <w:r w:rsidRPr="00E93B1F">
        <w:rPr>
          <w:sz w:val="23"/>
          <w:szCs w:val="23"/>
          <w:lang w:val="ru-RU"/>
        </w:rPr>
        <w:t>Наредба</w:t>
      </w:r>
      <w:proofErr w:type="spellEnd"/>
      <w:r w:rsidRPr="00E93B1F">
        <w:rPr>
          <w:sz w:val="23"/>
          <w:szCs w:val="23"/>
          <w:lang w:val="ru-RU"/>
        </w:rPr>
        <w:t xml:space="preserve"> № 15/27.06.2006 г. за </w:t>
      </w:r>
      <w:proofErr w:type="spellStart"/>
      <w:r w:rsidRPr="00E93B1F">
        <w:rPr>
          <w:sz w:val="23"/>
          <w:szCs w:val="23"/>
          <w:lang w:val="ru-RU"/>
        </w:rPr>
        <w:t>здравните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изисквания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към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лицата</w:t>
      </w:r>
      <w:proofErr w:type="spellEnd"/>
      <w:r w:rsidRPr="00E93B1F">
        <w:rPr>
          <w:sz w:val="23"/>
          <w:szCs w:val="23"/>
          <w:lang w:val="ru-RU"/>
        </w:rPr>
        <w:t xml:space="preserve">, </w:t>
      </w:r>
      <w:proofErr w:type="spellStart"/>
      <w:r w:rsidRPr="00E93B1F">
        <w:rPr>
          <w:sz w:val="23"/>
          <w:szCs w:val="23"/>
          <w:lang w:val="ru-RU"/>
        </w:rPr>
        <w:t>работещи</w:t>
      </w:r>
      <w:proofErr w:type="spellEnd"/>
      <w:r w:rsidRPr="00E93B1F">
        <w:rPr>
          <w:sz w:val="23"/>
          <w:szCs w:val="23"/>
          <w:lang w:val="ru-RU"/>
        </w:rPr>
        <w:t xml:space="preserve"> в </w:t>
      </w:r>
      <w:proofErr w:type="spellStart"/>
      <w:r w:rsidRPr="00E93B1F">
        <w:rPr>
          <w:sz w:val="23"/>
          <w:szCs w:val="23"/>
          <w:lang w:val="ru-RU"/>
        </w:rPr>
        <w:t>тях</w:t>
      </w:r>
      <w:proofErr w:type="spellEnd"/>
      <w:r w:rsidRPr="00E93B1F">
        <w:rPr>
          <w:sz w:val="23"/>
          <w:szCs w:val="23"/>
          <w:lang w:val="ru-RU"/>
        </w:rPr>
        <w:t>;</w:t>
      </w:r>
    </w:p>
    <w:p w:rsidR="005D1436" w:rsidRPr="00E93B1F" w:rsidRDefault="005D1436" w:rsidP="005D1436">
      <w:pPr>
        <w:jc w:val="both"/>
        <w:textAlignment w:val="center"/>
        <w:rPr>
          <w:sz w:val="23"/>
          <w:szCs w:val="23"/>
        </w:rPr>
      </w:pPr>
    </w:p>
    <w:p w:rsidR="00855A27" w:rsidRPr="00E93B1F" w:rsidRDefault="00855A27" w:rsidP="00855A27">
      <w:pPr>
        <w:jc w:val="both"/>
        <w:textAlignment w:val="center"/>
        <w:rPr>
          <w:b/>
          <w:bCs/>
          <w:sz w:val="23"/>
          <w:szCs w:val="23"/>
        </w:rPr>
      </w:pPr>
      <w:r w:rsidRPr="00E93B1F">
        <w:rPr>
          <w:b/>
          <w:bCs/>
          <w:sz w:val="23"/>
          <w:szCs w:val="23"/>
        </w:rPr>
        <w:t>Лабораторен контрол:</w:t>
      </w:r>
    </w:p>
    <w:p w:rsidR="00855A27" w:rsidRPr="00E93B1F" w:rsidRDefault="00855A27" w:rsidP="00855A27">
      <w:pPr>
        <w:jc w:val="both"/>
        <w:textAlignment w:val="center"/>
        <w:rPr>
          <w:sz w:val="23"/>
          <w:szCs w:val="23"/>
          <w:lang w:val="ru-RU"/>
        </w:rPr>
      </w:pPr>
      <w:r w:rsidRPr="00E93B1F">
        <w:rPr>
          <w:sz w:val="23"/>
          <w:szCs w:val="23"/>
          <w:u w:val="single"/>
        </w:rPr>
        <w:t>Питейни води:</w:t>
      </w:r>
      <w:r w:rsidRPr="00E93B1F">
        <w:rPr>
          <w:sz w:val="23"/>
          <w:szCs w:val="23"/>
          <w:lang w:val="ru-RU"/>
        </w:rPr>
        <w:t xml:space="preserve"> физико-</w:t>
      </w:r>
      <w:proofErr w:type="spellStart"/>
      <w:r w:rsidRPr="00E93B1F">
        <w:rPr>
          <w:sz w:val="23"/>
          <w:szCs w:val="23"/>
          <w:lang w:val="ru-RU"/>
        </w:rPr>
        <w:t>химичен</w:t>
      </w:r>
      <w:proofErr w:type="spellEnd"/>
      <w:r w:rsidRPr="00E93B1F">
        <w:rPr>
          <w:sz w:val="23"/>
          <w:szCs w:val="23"/>
          <w:lang w:val="ru-RU"/>
        </w:rPr>
        <w:t xml:space="preserve"> и </w:t>
      </w:r>
      <w:proofErr w:type="spellStart"/>
      <w:r w:rsidRPr="00E93B1F">
        <w:rPr>
          <w:sz w:val="23"/>
          <w:szCs w:val="23"/>
          <w:lang w:val="ru-RU"/>
        </w:rPr>
        <w:t>микробиологичен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контрол</w:t>
      </w:r>
      <w:proofErr w:type="spellEnd"/>
      <w:r w:rsidRPr="00E93B1F">
        <w:rPr>
          <w:sz w:val="23"/>
          <w:szCs w:val="23"/>
          <w:lang w:val="ru-RU"/>
        </w:rPr>
        <w:t xml:space="preserve"> - </w:t>
      </w:r>
      <w:r w:rsidRPr="00E93B1F">
        <w:rPr>
          <w:b/>
          <w:bCs/>
          <w:sz w:val="23"/>
          <w:szCs w:val="23"/>
          <w:lang w:val="ru-RU"/>
        </w:rPr>
        <w:t>11</w:t>
      </w:r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бр</w:t>
      </w:r>
      <w:proofErr w:type="spellEnd"/>
      <w:r w:rsidRPr="00E93B1F">
        <w:rPr>
          <w:sz w:val="23"/>
          <w:szCs w:val="23"/>
          <w:lang w:val="ru-RU"/>
        </w:rPr>
        <w:t xml:space="preserve">. </w:t>
      </w:r>
      <w:proofErr w:type="spellStart"/>
      <w:r w:rsidRPr="00E93B1F">
        <w:rPr>
          <w:sz w:val="23"/>
          <w:szCs w:val="23"/>
          <w:lang w:val="ru-RU"/>
        </w:rPr>
        <w:t>проби</w:t>
      </w:r>
      <w:proofErr w:type="spellEnd"/>
      <w:r w:rsidRPr="00E93B1F">
        <w:rPr>
          <w:sz w:val="23"/>
          <w:szCs w:val="23"/>
          <w:lang w:val="ru-RU"/>
        </w:rPr>
        <w:t xml:space="preserve"> – </w:t>
      </w:r>
      <w:proofErr w:type="spellStart"/>
      <w:r w:rsidRPr="00E93B1F">
        <w:rPr>
          <w:sz w:val="23"/>
          <w:szCs w:val="23"/>
          <w:lang w:val="ru-RU"/>
        </w:rPr>
        <w:t>съответстват</w:t>
      </w:r>
      <w:proofErr w:type="spellEnd"/>
      <w:r w:rsidRPr="00E93B1F">
        <w:rPr>
          <w:sz w:val="23"/>
          <w:szCs w:val="23"/>
          <w:lang w:val="ru-RU"/>
        </w:rPr>
        <w:t xml:space="preserve"> на </w:t>
      </w:r>
      <w:proofErr w:type="spellStart"/>
      <w:r w:rsidRPr="00E93B1F">
        <w:rPr>
          <w:sz w:val="23"/>
          <w:szCs w:val="23"/>
          <w:lang w:val="ru-RU"/>
        </w:rPr>
        <w:t>нормативните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изисквания</w:t>
      </w:r>
      <w:proofErr w:type="spellEnd"/>
      <w:r w:rsidRPr="00E93B1F">
        <w:rPr>
          <w:sz w:val="23"/>
          <w:szCs w:val="23"/>
          <w:lang w:val="ru-RU"/>
        </w:rPr>
        <w:t>.</w:t>
      </w:r>
    </w:p>
    <w:p w:rsidR="00855A27" w:rsidRPr="00E93B1F" w:rsidRDefault="00855A27" w:rsidP="00855A27">
      <w:pPr>
        <w:jc w:val="both"/>
        <w:textAlignment w:val="center"/>
        <w:rPr>
          <w:sz w:val="23"/>
          <w:szCs w:val="23"/>
          <w:lang w:val="ru-RU"/>
        </w:rPr>
      </w:pPr>
      <w:r w:rsidRPr="00E93B1F">
        <w:rPr>
          <w:sz w:val="23"/>
          <w:szCs w:val="23"/>
          <w:u w:val="single"/>
        </w:rPr>
        <w:t>Минерални води</w:t>
      </w:r>
      <w:r w:rsidRPr="00E93B1F">
        <w:rPr>
          <w:sz w:val="23"/>
          <w:szCs w:val="23"/>
        </w:rPr>
        <w:t xml:space="preserve">: </w:t>
      </w:r>
      <w:proofErr w:type="spellStart"/>
      <w:r w:rsidRPr="00E93B1F">
        <w:rPr>
          <w:sz w:val="23"/>
          <w:szCs w:val="23"/>
          <w:lang w:val="ru-RU"/>
        </w:rPr>
        <w:t>микробиологичен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контрол</w:t>
      </w:r>
      <w:proofErr w:type="spellEnd"/>
      <w:r w:rsidRPr="00E93B1F">
        <w:rPr>
          <w:sz w:val="23"/>
          <w:szCs w:val="23"/>
          <w:lang w:val="ru-RU"/>
        </w:rPr>
        <w:t xml:space="preserve"> - </w:t>
      </w:r>
      <w:r w:rsidRPr="00E93B1F">
        <w:rPr>
          <w:b/>
          <w:bCs/>
          <w:sz w:val="23"/>
          <w:szCs w:val="23"/>
          <w:lang w:val="ru-RU"/>
        </w:rPr>
        <w:t>2</w:t>
      </w:r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бр</w:t>
      </w:r>
      <w:proofErr w:type="spellEnd"/>
      <w:r w:rsidRPr="00E93B1F">
        <w:rPr>
          <w:sz w:val="23"/>
          <w:szCs w:val="23"/>
          <w:lang w:val="ru-RU"/>
        </w:rPr>
        <w:t xml:space="preserve">. </w:t>
      </w:r>
      <w:proofErr w:type="spellStart"/>
      <w:r w:rsidRPr="00E93B1F">
        <w:rPr>
          <w:sz w:val="23"/>
          <w:szCs w:val="23"/>
          <w:lang w:val="ru-RU"/>
        </w:rPr>
        <w:t>проби</w:t>
      </w:r>
      <w:proofErr w:type="spellEnd"/>
      <w:r w:rsidRPr="00E93B1F">
        <w:rPr>
          <w:sz w:val="23"/>
          <w:szCs w:val="23"/>
          <w:lang w:val="ru-RU"/>
        </w:rPr>
        <w:t xml:space="preserve"> – </w:t>
      </w:r>
      <w:proofErr w:type="spellStart"/>
      <w:r w:rsidRPr="00E93B1F">
        <w:rPr>
          <w:sz w:val="23"/>
          <w:szCs w:val="23"/>
          <w:lang w:val="ru-RU"/>
        </w:rPr>
        <w:t>съответстват</w:t>
      </w:r>
      <w:proofErr w:type="spellEnd"/>
      <w:r w:rsidRPr="00E93B1F">
        <w:rPr>
          <w:sz w:val="23"/>
          <w:szCs w:val="23"/>
          <w:lang w:val="ru-RU"/>
        </w:rPr>
        <w:t xml:space="preserve"> на </w:t>
      </w:r>
      <w:proofErr w:type="spellStart"/>
      <w:r w:rsidRPr="00E93B1F">
        <w:rPr>
          <w:sz w:val="23"/>
          <w:szCs w:val="23"/>
          <w:lang w:val="ru-RU"/>
        </w:rPr>
        <w:t>нормативните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изисквания</w:t>
      </w:r>
      <w:proofErr w:type="spellEnd"/>
      <w:r w:rsidRPr="00E93B1F">
        <w:rPr>
          <w:sz w:val="23"/>
          <w:szCs w:val="23"/>
          <w:lang w:val="ru-RU"/>
        </w:rPr>
        <w:t>.</w:t>
      </w:r>
    </w:p>
    <w:p w:rsidR="00855A27" w:rsidRPr="00E93B1F" w:rsidRDefault="00855A27" w:rsidP="00855A27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E93B1F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E93B1F">
        <w:rPr>
          <w:sz w:val="23"/>
          <w:szCs w:val="23"/>
          <w:u w:val="single"/>
          <w:lang w:val="ru-RU"/>
        </w:rPr>
        <w:t>къпане</w:t>
      </w:r>
      <w:proofErr w:type="spellEnd"/>
      <w:r w:rsidRPr="00E93B1F">
        <w:rPr>
          <w:sz w:val="23"/>
          <w:szCs w:val="23"/>
          <w:u w:val="single"/>
          <w:lang w:val="ru-RU"/>
        </w:rPr>
        <w:t xml:space="preserve">: </w:t>
      </w:r>
    </w:p>
    <w:p w:rsidR="00855A27" w:rsidRPr="00E93B1F" w:rsidRDefault="00855A27" w:rsidP="00855A27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E93B1F">
        <w:rPr>
          <w:sz w:val="23"/>
          <w:szCs w:val="23"/>
          <w:lang w:val="ru-RU"/>
        </w:rPr>
        <w:t>•</w:t>
      </w:r>
      <w:r w:rsidRPr="00E93B1F">
        <w:rPr>
          <w:sz w:val="23"/>
          <w:szCs w:val="23"/>
          <w:lang w:val="ru-RU"/>
        </w:rPr>
        <w:tab/>
      </w:r>
      <w:proofErr w:type="spellStart"/>
      <w:r w:rsidRPr="00E93B1F">
        <w:rPr>
          <w:sz w:val="23"/>
          <w:szCs w:val="23"/>
          <w:lang w:val="ru-RU"/>
        </w:rPr>
        <w:t>Басейни</w:t>
      </w:r>
      <w:proofErr w:type="spellEnd"/>
      <w:r w:rsidRPr="00E93B1F">
        <w:rPr>
          <w:sz w:val="23"/>
          <w:szCs w:val="23"/>
          <w:lang w:val="ru-RU"/>
        </w:rPr>
        <w:t>: физико-</w:t>
      </w:r>
      <w:proofErr w:type="spellStart"/>
      <w:r w:rsidRPr="00E93B1F">
        <w:rPr>
          <w:sz w:val="23"/>
          <w:szCs w:val="23"/>
          <w:lang w:val="ru-RU"/>
        </w:rPr>
        <w:t>химичен</w:t>
      </w:r>
      <w:proofErr w:type="spellEnd"/>
      <w:r w:rsidRPr="00E93B1F">
        <w:rPr>
          <w:sz w:val="23"/>
          <w:szCs w:val="23"/>
          <w:lang w:val="ru-RU"/>
        </w:rPr>
        <w:t xml:space="preserve"> и </w:t>
      </w:r>
      <w:proofErr w:type="spellStart"/>
      <w:r w:rsidRPr="00E93B1F">
        <w:rPr>
          <w:sz w:val="23"/>
          <w:szCs w:val="23"/>
          <w:lang w:val="ru-RU"/>
        </w:rPr>
        <w:t>микробиологичен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контрол</w:t>
      </w:r>
      <w:proofErr w:type="spellEnd"/>
      <w:r w:rsidRPr="00E93B1F">
        <w:rPr>
          <w:sz w:val="23"/>
          <w:szCs w:val="23"/>
          <w:lang w:val="ru-RU"/>
        </w:rPr>
        <w:t xml:space="preserve"> - </w:t>
      </w:r>
      <w:r w:rsidRPr="00E93B1F">
        <w:rPr>
          <w:b/>
          <w:bCs/>
          <w:sz w:val="23"/>
          <w:szCs w:val="23"/>
          <w:lang w:val="ru-RU"/>
        </w:rPr>
        <w:t>3</w:t>
      </w:r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бр</w:t>
      </w:r>
      <w:proofErr w:type="spellEnd"/>
      <w:r w:rsidRPr="00E93B1F">
        <w:rPr>
          <w:sz w:val="23"/>
          <w:szCs w:val="23"/>
          <w:lang w:val="ru-RU"/>
        </w:rPr>
        <w:t xml:space="preserve">. </w:t>
      </w:r>
      <w:proofErr w:type="spellStart"/>
      <w:r w:rsidRPr="00E93B1F">
        <w:rPr>
          <w:sz w:val="23"/>
          <w:szCs w:val="23"/>
          <w:lang w:val="ru-RU"/>
        </w:rPr>
        <w:t>проби</w:t>
      </w:r>
      <w:proofErr w:type="spellEnd"/>
      <w:r w:rsidRPr="00E93B1F">
        <w:rPr>
          <w:sz w:val="23"/>
          <w:szCs w:val="23"/>
          <w:lang w:val="ru-RU"/>
        </w:rPr>
        <w:t xml:space="preserve"> – </w:t>
      </w:r>
      <w:r w:rsidRPr="00E93B1F">
        <w:rPr>
          <w:b/>
          <w:sz w:val="23"/>
          <w:szCs w:val="23"/>
          <w:lang w:val="ru-RU"/>
        </w:rPr>
        <w:t>1</w:t>
      </w:r>
      <w:r w:rsidRPr="00E93B1F">
        <w:rPr>
          <w:sz w:val="23"/>
          <w:szCs w:val="23"/>
          <w:lang w:val="ru-RU"/>
        </w:rPr>
        <w:t xml:space="preserve"> проба не </w:t>
      </w:r>
      <w:proofErr w:type="spellStart"/>
      <w:r w:rsidRPr="00E93B1F">
        <w:rPr>
          <w:sz w:val="23"/>
          <w:szCs w:val="23"/>
          <w:lang w:val="ru-RU"/>
        </w:rPr>
        <w:t>съответства</w:t>
      </w:r>
      <w:proofErr w:type="spellEnd"/>
      <w:r w:rsidRPr="00E93B1F">
        <w:rPr>
          <w:sz w:val="23"/>
          <w:szCs w:val="23"/>
          <w:lang w:val="ru-RU"/>
        </w:rPr>
        <w:t xml:space="preserve"> по физико-</w:t>
      </w:r>
      <w:proofErr w:type="spellStart"/>
      <w:r w:rsidRPr="00E93B1F">
        <w:rPr>
          <w:sz w:val="23"/>
          <w:szCs w:val="23"/>
          <w:lang w:val="ru-RU"/>
        </w:rPr>
        <w:t>химичен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показател</w:t>
      </w:r>
      <w:proofErr w:type="spellEnd"/>
      <w:r w:rsidRPr="00E93B1F">
        <w:rPr>
          <w:sz w:val="23"/>
          <w:szCs w:val="23"/>
          <w:lang w:val="ru-RU"/>
        </w:rPr>
        <w:t xml:space="preserve"> „</w:t>
      </w:r>
      <w:proofErr w:type="spellStart"/>
      <w:r w:rsidRPr="00E93B1F">
        <w:rPr>
          <w:sz w:val="23"/>
          <w:szCs w:val="23"/>
          <w:lang w:val="ru-RU"/>
        </w:rPr>
        <w:t>перманганатна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окисляемост</w:t>
      </w:r>
      <w:proofErr w:type="spellEnd"/>
      <w:r w:rsidRPr="00E93B1F">
        <w:rPr>
          <w:sz w:val="23"/>
          <w:szCs w:val="23"/>
          <w:lang w:val="ru-RU"/>
        </w:rPr>
        <w:t xml:space="preserve">“ и по </w:t>
      </w:r>
      <w:proofErr w:type="spellStart"/>
      <w:r w:rsidRPr="00E93B1F">
        <w:rPr>
          <w:sz w:val="23"/>
          <w:szCs w:val="23"/>
          <w:lang w:val="ru-RU"/>
        </w:rPr>
        <w:t>микробиологичен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показател</w:t>
      </w:r>
      <w:proofErr w:type="spellEnd"/>
      <w:r w:rsidRPr="00E93B1F">
        <w:rPr>
          <w:sz w:val="23"/>
          <w:szCs w:val="23"/>
          <w:lang w:val="ru-RU"/>
        </w:rPr>
        <w:t xml:space="preserve"> “</w:t>
      </w:r>
      <w:proofErr w:type="spellStart"/>
      <w:r w:rsidRPr="00E93B1F">
        <w:rPr>
          <w:sz w:val="23"/>
          <w:szCs w:val="23"/>
          <w:lang w:val="ru-RU"/>
        </w:rPr>
        <w:t>Микробно</w:t>
      </w:r>
      <w:proofErr w:type="spellEnd"/>
      <w:r w:rsidRPr="00E93B1F">
        <w:rPr>
          <w:sz w:val="23"/>
          <w:szCs w:val="23"/>
          <w:lang w:val="ru-RU"/>
        </w:rPr>
        <w:t xml:space="preserve"> число</w:t>
      </w:r>
      <w:r w:rsidRPr="00E93B1F">
        <w:rPr>
          <w:sz w:val="23"/>
          <w:szCs w:val="23"/>
        </w:rPr>
        <w:t>“</w:t>
      </w:r>
      <w:r w:rsidRPr="00E93B1F">
        <w:rPr>
          <w:sz w:val="23"/>
          <w:szCs w:val="23"/>
          <w:lang w:val="ru-RU"/>
        </w:rPr>
        <w:t>.</w:t>
      </w:r>
    </w:p>
    <w:p w:rsidR="00855A27" w:rsidRPr="00E93B1F" w:rsidRDefault="00855A27" w:rsidP="00855A27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E93B1F">
        <w:rPr>
          <w:sz w:val="23"/>
          <w:szCs w:val="23"/>
          <w:u w:val="single"/>
          <w:lang w:val="ru-RU"/>
        </w:rPr>
        <w:t>Козметични</w:t>
      </w:r>
      <w:proofErr w:type="spellEnd"/>
      <w:r w:rsidRPr="00E93B1F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E93B1F">
        <w:rPr>
          <w:sz w:val="23"/>
          <w:szCs w:val="23"/>
          <w:u w:val="single"/>
          <w:lang w:val="ru-RU"/>
        </w:rPr>
        <w:t>продукти</w:t>
      </w:r>
      <w:proofErr w:type="spellEnd"/>
      <w:r w:rsidRPr="00E93B1F">
        <w:rPr>
          <w:sz w:val="23"/>
          <w:szCs w:val="23"/>
          <w:u w:val="single"/>
          <w:lang w:val="ru-RU"/>
        </w:rPr>
        <w:t>:</w:t>
      </w:r>
      <w:r w:rsidR="004F3880">
        <w:rPr>
          <w:sz w:val="23"/>
          <w:szCs w:val="23"/>
          <w:lang w:val="ru-RU"/>
        </w:rPr>
        <w:t xml:space="preserve"> </w:t>
      </w:r>
      <w:proofErr w:type="spellStart"/>
      <w:r w:rsidR="004F3880">
        <w:rPr>
          <w:sz w:val="23"/>
          <w:szCs w:val="23"/>
          <w:lang w:val="ru-RU"/>
        </w:rPr>
        <w:t>микробиологичен</w:t>
      </w:r>
      <w:proofErr w:type="spellEnd"/>
      <w:r w:rsidR="004F3880">
        <w:rPr>
          <w:sz w:val="23"/>
          <w:szCs w:val="23"/>
          <w:lang w:val="ru-RU"/>
        </w:rPr>
        <w:t xml:space="preserve"> контрол</w:t>
      </w:r>
      <w:r w:rsidRPr="00E93B1F">
        <w:rPr>
          <w:sz w:val="23"/>
          <w:szCs w:val="23"/>
          <w:lang w:val="ru-RU"/>
        </w:rPr>
        <w:t>-</w:t>
      </w:r>
      <w:r w:rsidRPr="00E93B1F">
        <w:rPr>
          <w:b/>
          <w:bCs/>
          <w:sz w:val="23"/>
          <w:szCs w:val="23"/>
          <w:lang w:val="ru-RU"/>
        </w:rPr>
        <w:t>1</w:t>
      </w:r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бр</w:t>
      </w:r>
      <w:proofErr w:type="spellEnd"/>
      <w:r w:rsidRPr="00E93B1F">
        <w:rPr>
          <w:sz w:val="23"/>
          <w:szCs w:val="23"/>
          <w:lang w:val="ru-RU"/>
        </w:rPr>
        <w:t xml:space="preserve">. проба – </w:t>
      </w:r>
      <w:proofErr w:type="spellStart"/>
      <w:r w:rsidRPr="00E93B1F">
        <w:rPr>
          <w:sz w:val="23"/>
          <w:szCs w:val="23"/>
          <w:lang w:val="ru-RU"/>
        </w:rPr>
        <w:t>съответства</w:t>
      </w:r>
      <w:proofErr w:type="spellEnd"/>
      <w:r w:rsidRPr="00E93B1F">
        <w:rPr>
          <w:sz w:val="23"/>
          <w:szCs w:val="23"/>
          <w:lang w:val="ru-RU"/>
        </w:rPr>
        <w:t xml:space="preserve"> на </w:t>
      </w:r>
      <w:proofErr w:type="spellStart"/>
      <w:r w:rsidRPr="00E93B1F">
        <w:rPr>
          <w:sz w:val="23"/>
          <w:szCs w:val="23"/>
          <w:lang w:val="ru-RU"/>
        </w:rPr>
        <w:t>нормативните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изисквания</w:t>
      </w:r>
      <w:proofErr w:type="spellEnd"/>
      <w:r w:rsidRPr="00E93B1F">
        <w:rPr>
          <w:sz w:val="23"/>
          <w:szCs w:val="23"/>
          <w:lang w:val="ru-RU"/>
        </w:rPr>
        <w:t>.</w:t>
      </w:r>
    </w:p>
    <w:p w:rsidR="00855A27" w:rsidRPr="00E93B1F" w:rsidRDefault="00855A27" w:rsidP="00855A27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E93B1F">
        <w:rPr>
          <w:sz w:val="23"/>
          <w:szCs w:val="23"/>
          <w:u w:val="single"/>
          <w:lang w:val="ru-RU"/>
        </w:rPr>
        <w:t>Биоциди</w:t>
      </w:r>
      <w:proofErr w:type="spellEnd"/>
      <w:r w:rsidRPr="00E93B1F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E93B1F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E93B1F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E93B1F">
        <w:rPr>
          <w:sz w:val="23"/>
          <w:szCs w:val="23"/>
          <w:u w:val="single"/>
          <w:lang w:val="ru-RU"/>
        </w:rPr>
        <w:t>разтвори</w:t>
      </w:r>
      <w:proofErr w:type="spellEnd"/>
      <w:r w:rsidRPr="00E93B1F">
        <w:rPr>
          <w:sz w:val="23"/>
          <w:szCs w:val="23"/>
          <w:u w:val="single"/>
          <w:lang w:val="ru-RU"/>
        </w:rPr>
        <w:t>:</w:t>
      </w:r>
      <w:r w:rsidRPr="00E93B1F">
        <w:rPr>
          <w:sz w:val="23"/>
          <w:szCs w:val="23"/>
          <w:lang w:val="ru-RU"/>
        </w:rPr>
        <w:t xml:space="preserve"> физико-</w:t>
      </w:r>
      <w:proofErr w:type="spellStart"/>
      <w:r w:rsidRPr="00E93B1F">
        <w:rPr>
          <w:sz w:val="23"/>
          <w:szCs w:val="23"/>
          <w:lang w:val="ru-RU"/>
        </w:rPr>
        <w:t>химичен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контрол</w:t>
      </w:r>
      <w:proofErr w:type="spellEnd"/>
      <w:r w:rsidRPr="00E93B1F">
        <w:rPr>
          <w:sz w:val="23"/>
          <w:szCs w:val="23"/>
          <w:lang w:val="ru-RU"/>
        </w:rPr>
        <w:t xml:space="preserve"> - </w:t>
      </w:r>
      <w:r w:rsidRPr="00E93B1F">
        <w:rPr>
          <w:b/>
          <w:bCs/>
          <w:sz w:val="23"/>
          <w:szCs w:val="23"/>
          <w:lang w:val="ru-RU"/>
        </w:rPr>
        <w:t>4</w:t>
      </w:r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бр</w:t>
      </w:r>
      <w:proofErr w:type="spellEnd"/>
      <w:r w:rsidRPr="00E93B1F">
        <w:rPr>
          <w:sz w:val="23"/>
          <w:szCs w:val="23"/>
          <w:lang w:val="ru-RU"/>
        </w:rPr>
        <w:t xml:space="preserve">. </w:t>
      </w:r>
      <w:proofErr w:type="spellStart"/>
      <w:r w:rsidRPr="00E93B1F">
        <w:rPr>
          <w:sz w:val="23"/>
          <w:szCs w:val="23"/>
          <w:lang w:val="ru-RU"/>
        </w:rPr>
        <w:t>проби</w:t>
      </w:r>
      <w:proofErr w:type="spellEnd"/>
      <w:r w:rsidRPr="00E93B1F">
        <w:rPr>
          <w:sz w:val="23"/>
          <w:szCs w:val="23"/>
          <w:lang w:val="ru-RU"/>
        </w:rPr>
        <w:t xml:space="preserve"> – </w:t>
      </w:r>
      <w:proofErr w:type="spellStart"/>
      <w:r w:rsidRPr="00E93B1F">
        <w:rPr>
          <w:sz w:val="23"/>
          <w:szCs w:val="23"/>
          <w:lang w:val="ru-RU"/>
        </w:rPr>
        <w:t>съответстват</w:t>
      </w:r>
      <w:proofErr w:type="spellEnd"/>
      <w:r w:rsidRPr="00E93B1F">
        <w:rPr>
          <w:sz w:val="23"/>
          <w:szCs w:val="23"/>
          <w:lang w:val="ru-RU"/>
        </w:rPr>
        <w:t xml:space="preserve"> на </w:t>
      </w:r>
      <w:proofErr w:type="spellStart"/>
      <w:r w:rsidRPr="00E93B1F">
        <w:rPr>
          <w:sz w:val="23"/>
          <w:szCs w:val="23"/>
          <w:lang w:val="ru-RU"/>
        </w:rPr>
        <w:t>нормативните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изисквания</w:t>
      </w:r>
      <w:proofErr w:type="spellEnd"/>
      <w:r w:rsidRPr="00E93B1F">
        <w:rPr>
          <w:sz w:val="23"/>
          <w:szCs w:val="23"/>
          <w:lang w:val="ru-RU"/>
        </w:rPr>
        <w:t>.</w:t>
      </w:r>
    </w:p>
    <w:p w:rsidR="00855A27" w:rsidRPr="00E93B1F" w:rsidRDefault="00855A27" w:rsidP="00855A27">
      <w:pPr>
        <w:jc w:val="both"/>
        <w:textAlignment w:val="center"/>
        <w:rPr>
          <w:sz w:val="23"/>
          <w:szCs w:val="23"/>
          <w:lang w:val="ru-RU"/>
        </w:rPr>
      </w:pPr>
      <w:r w:rsidRPr="00E93B1F">
        <w:rPr>
          <w:sz w:val="23"/>
          <w:szCs w:val="23"/>
          <w:u w:val="single"/>
        </w:rPr>
        <w:t>Физични фактори на средата</w:t>
      </w:r>
      <w:r w:rsidRPr="00E93B1F">
        <w:rPr>
          <w:sz w:val="23"/>
          <w:szCs w:val="23"/>
        </w:rPr>
        <w:t xml:space="preserve">: </w:t>
      </w:r>
      <w:r w:rsidRPr="00E93B1F">
        <w:rPr>
          <w:sz w:val="23"/>
          <w:szCs w:val="23"/>
          <w:lang w:val="ru-RU"/>
        </w:rPr>
        <w:t xml:space="preserve">не </w:t>
      </w:r>
      <w:proofErr w:type="spellStart"/>
      <w:r w:rsidRPr="00E93B1F">
        <w:rPr>
          <w:sz w:val="23"/>
          <w:szCs w:val="23"/>
          <w:lang w:val="ru-RU"/>
        </w:rPr>
        <w:t>са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провеждани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измервания</w:t>
      </w:r>
      <w:proofErr w:type="spellEnd"/>
      <w:r w:rsidRPr="00E93B1F">
        <w:rPr>
          <w:sz w:val="23"/>
          <w:szCs w:val="23"/>
          <w:lang w:val="ru-RU"/>
        </w:rPr>
        <w:t>.</w:t>
      </w:r>
    </w:p>
    <w:p w:rsidR="005D1436" w:rsidRPr="00E93B1F" w:rsidRDefault="005D1436" w:rsidP="005D1436">
      <w:pPr>
        <w:jc w:val="both"/>
        <w:textAlignment w:val="center"/>
        <w:rPr>
          <w:sz w:val="23"/>
          <w:szCs w:val="23"/>
        </w:rPr>
      </w:pPr>
    </w:p>
    <w:p w:rsidR="005D1436" w:rsidRPr="00E93B1F" w:rsidRDefault="005D1436" w:rsidP="005D1436">
      <w:pPr>
        <w:jc w:val="both"/>
        <w:textAlignment w:val="center"/>
        <w:rPr>
          <w:b/>
          <w:sz w:val="23"/>
          <w:szCs w:val="23"/>
        </w:rPr>
      </w:pPr>
      <w:r w:rsidRPr="00E93B1F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E93B1F">
        <w:rPr>
          <w:b/>
          <w:sz w:val="23"/>
          <w:szCs w:val="23"/>
        </w:rPr>
        <w:t>административно-наказателни мерки:</w:t>
      </w:r>
    </w:p>
    <w:p w:rsidR="005D1436" w:rsidRPr="00E93B1F" w:rsidRDefault="0064300A" w:rsidP="005D1436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издадени са </w:t>
      </w:r>
      <w:bookmarkStart w:id="0" w:name="_GoBack"/>
      <w:bookmarkEnd w:id="0"/>
      <w:r w:rsidR="005D1436" w:rsidRPr="00E93B1F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 </w:t>
      </w:r>
      <w:r w:rsidR="005D1436" w:rsidRPr="00E93B1F">
        <w:rPr>
          <w:b/>
          <w:sz w:val="23"/>
          <w:szCs w:val="23"/>
        </w:rPr>
        <w:t xml:space="preserve">предписания </w:t>
      </w:r>
      <w:r w:rsidR="005D1436" w:rsidRPr="00E93B1F">
        <w:rPr>
          <w:sz w:val="23"/>
          <w:szCs w:val="23"/>
        </w:rPr>
        <w:t>за провеждане на задължителни хигиенни и противоепидемични мерки;</w:t>
      </w:r>
    </w:p>
    <w:p w:rsidR="005D1436" w:rsidRPr="00E93B1F" w:rsidRDefault="005D1436" w:rsidP="005D1436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E93B1F">
        <w:rPr>
          <w:sz w:val="23"/>
          <w:szCs w:val="23"/>
        </w:rPr>
        <w:t xml:space="preserve">съставени са </w:t>
      </w:r>
      <w:r w:rsidRPr="00E93B1F">
        <w:rPr>
          <w:b/>
          <w:sz w:val="23"/>
          <w:szCs w:val="23"/>
        </w:rPr>
        <w:t>8</w:t>
      </w:r>
      <w:r w:rsidRPr="00E93B1F">
        <w:rPr>
          <w:sz w:val="23"/>
          <w:szCs w:val="23"/>
        </w:rPr>
        <w:t xml:space="preserve"> </w:t>
      </w:r>
      <w:r w:rsidRPr="00E93B1F">
        <w:rPr>
          <w:b/>
          <w:sz w:val="23"/>
          <w:szCs w:val="23"/>
        </w:rPr>
        <w:t xml:space="preserve">акта </w:t>
      </w:r>
      <w:r w:rsidRPr="00E93B1F">
        <w:rPr>
          <w:sz w:val="23"/>
          <w:szCs w:val="23"/>
        </w:rPr>
        <w:t>за установени административни  нарушения, на физически лица.</w:t>
      </w:r>
    </w:p>
    <w:p w:rsidR="005D1436" w:rsidRPr="00E93B1F" w:rsidRDefault="005D1436" w:rsidP="005D1436">
      <w:pPr>
        <w:suppressAutoHyphens/>
        <w:jc w:val="both"/>
        <w:textAlignment w:val="center"/>
        <w:rPr>
          <w:b/>
          <w:sz w:val="23"/>
          <w:szCs w:val="23"/>
        </w:rPr>
      </w:pPr>
    </w:p>
    <w:p w:rsidR="005D1436" w:rsidRPr="00E93B1F" w:rsidRDefault="005D1436" w:rsidP="005D1436">
      <w:pPr>
        <w:suppressAutoHyphens/>
        <w:jc w:val="both"/>
        <w:textAlignment w:val="center"/>
        <w:rPr>
          <w:b/>
          <w:sz w:val="23"/>
          <w:szCs w:val="23"/>
        </w:rPr>
      </w:pPr>
      <w:r w:rsidRPr="00E93B1F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5D1436" w:rsidRPr="00E93B1F" w:rsidRDefault="005D1436" w:rsidP="005D1436">
      <w:pPr>
        <w:jc w:val="both"/>
        <w:rPr>
          <w:sz w:val="23"/>
          <w:szCs w:val="23"/>
        </w:rPr>
      </w:pPr>
      <w:proofErr w:type="spellStart"/>
      <w:r w:rsidRPr="00E93B1F">
        <w:rPr>
          <w:sz w:val="23"/>
          <w:szCs w:val="23"/>
          <w:lang w:val="ru-RU"/>
        </w:rPr>
        <w:t>Извършен</w:t>
      </w:r>
      <w:proofErr w:type="spellEnd"/>
      <w:r w:rsidRPr="00E93B1F">
        <w:rPr>
          <w:sz w:val="23"/>
          <w:szCs w:val="23"/>
        </w:rPr>
        <w:t xml:space="preserve">а е оценка на седмични учебни разписания на учебните занятия за първи срок на учебната 2020/2021 г. за </w:t>
      </w:r>
      <w:r w:rsidRPr="00E93B1F">
        <w:rPr>
          <w:b/>
          <w:sz w:val="23"/>
          <w:szCs w:val="23"/>
        </w:rPr>
        <w:t>2</w:t>
      </w:r>
      <w:r w:rsidRPr="00E93B1F">
        <w:rPr>
          <w:sz w:val="23"/>
          <w:szCs w:val="23"/>
        </w:rPr>
        <w:t xml:space="preserve"> учебни заведения от област Добрич, които отговарят на здравните изисквания. </w:t>
      </w:r>
    </w:p>
    <w:p w:rsidR="005D1436" w:rsidRPr="00E93B1F" w:rsidRDefault="005D1436" w:rsidP="005D1436">
      <w:pPr>
        <w:suppressAutoHyphens/>
        <w:jc w:val="both"/>
        <w:textAlignment w:val="center"/>
        <w:rPr>
          <w:sz w:val="23"/>
          <w:szCs w:val="23"/>
        </w:rPr>
      </w:pPr>
      <w:r w:rsidRPr="00E93B1F">
        <w:rPr>
          <w:sz w:val="23"/>
          <w:szCs w:val="23"/>
        </w:rPr>
        <w:t xml:space="preserve">Проведени са </w:t>
      </w:r>
      <w:r w:rsidRPr="00E93B1F">
        <w:rPr>
          <w:b/>
          <w:sz w:val="23"/>
          <w:szCs w:val="23"/>
        </w:rPr>
        <w:t>2</w:t>
      </w:r>
      <w:r w:rsidRPr="00E93B1F">
        <w:rPr>
          <w:sz w:val="23"/>
          <w:szCs w:val="23"/>
        </w:rPr>
        <w:t xml:space="preserve"> обучения и </w:t>
      </w:r>
      <w:r w:rsidRPr="00E93B1F">
        <w:rPr>
          <w:b/>
          <w:sz w:val="23"/>
          <w:szCs w:val="23"/>
        </w:rPr>
        <w:t>2</w:t>
      </w:r>
      <w:r w:rsidRPr="00E93B1F">
        <w:rPr>
          <w:sz w:val="23"/>
          <w:szCs w:val="23"/>
        </w:rPr>
        <w:t xml:space="preserve"> лекции в учебни заведения в гр. Добрич, с обхванати 72</w:t>
      </w:r>
      <w:r w:rsidR="006E52D2">
        <w:rPr>
          <w:sz w:val="23"/>
          <w:szCs w:val="23"/>
        </w:rPr>
        <w:t xml:space="preserve"> </w:t>
      </w:r>
      <w:r w:rsidRPr="00E93B1F">
        <w:rPr>
          <w:sz w:val="23"/>
          <w:szCs w:val="23"/>
        </w:rPr>
        <w:t>лица</w:t>
      </w:r>
      <w:r w:rsidR="004F3880">
        <w:rPr>
          <w:sz w:val="23"/>
          <w:szCs w:val="23"/>
        </w:rPr>
        <w:t>,</w:t>
      </w:r>
      <w:r w:rsidRPr="00E93B1F">
        <w:rPr>
          <w:sz w:val="23"/>
          <w:szCs w:val="23"/>
        </w:rPr>
        <w:t xml:space="preserve"> на които са предоставени 10 бр. ЗОМ.</w:t>
      </w:r>
    </w:p>
    <w:p w:rsidR="005D1436" w:rsidRPr="00E93B1F" w:rsidRDefault="005D1436" w:rsidP="005D1436">
      <w:pPr>
        <w:suppressAutoHyphens/>
        <w:jc w:val="both"/>
        <w:textAlignment w:val="center"/>
        <w:rPr>
          <w:sz w:val="23"/>
          <w:szCs w:val="23"/>
        </w:rPr>
      </w:pPr>
      <w:r w:rsidRPr="00E93B1F">
        <w:rPr>
          <w:sz w:val="23"/>
          <w:szCs w:val="23"/>
        </w:rPr>
        <w:t>Стартира провеждането на Национално проучване на факторите на риска за здравето по Национална програма за превенция на хроничните незаразни болести 2014 г. – 2020 г. както сред подрастващи, така и сред  възрастова група 20</w:t>
      </w:r>
      <w:r w:rsidRPr="00E93B1F">
        <w:rPr>
          <w:sz w:val="23"/>
          <w:szCs w:val="23"/>
          <w:vertAlign w:val="superscript"/>
        </w:rPr>
        <w:t>+</w:t>
      </w:r>
      <w:r w:rsidRPr="00E93B1F">
        <w:rPr>
          <w:sz w:val="23"/>
          <w:szCs w:val="23"/>
        </w:rPr>
        <w:t xml:space="preserve"> от населението по</w:t>
      </w:r>
      <w:r w:rsidR="00D11E83">
        <w:rPr>
          <w:sz w:val="23"/>
          <w:szCs w:val="23"/>
        </w:rPr>
        <w:t xml:space="preserve"> предоставена от НЦОЗА</w:t>
      </w:r>
      <w:r w:rsidRPr="00E93B1F">
        <w:rPr>
          <w:sz w:val="23"/>
          <w:szCs w:val="23"/>
        </w:rPr>
        <w:t xml:space="preserve"> гр. София извадка за област Добрич.</w:t>
      </w:r>
    </w:p>
    <w:p w:rsidR="005D1436" w:rsidRPr="00E93B1F" w:rsidRDefault="005D1436" w:rsidP="005D1436">
      <w:pPr>
        <w:jc w:val="both"/>
        <w:rPr>
          <w:sz w:val="23"/>
          <w:szCs w:val="23"/>
        </w:rPr>
      </w:pPr>
      <w:r w:rsidRPr="00E93B1F">
        <w:rPr>
          <w:sz w:val="23"/>
          <w:szCs w:val="23"/>
        </w:rPr>
        <w:t xml:space="preserve">Оказана </w:t>
      </w:r>
      <w:r w:rsidRPr="00E93B1F">
        <w:rPr>
          <w:b/>
          <w:sz w:val="23"/>
          <w:szCs w:val="23"/>
        </w:rPr>
        <w:t xml:space="preserve">4 </w:t>
      </w:r>
      <w:r w:rsidRPr="00E93B1F">
        <w:rPr>
          <w:sz w:val="23"/>
          <w:szCs w:val="23"/>
        </w:rPr>
        <w:t>бр.</w:t>
      </w:r>
      <w:r w:rsidRPr="00E93B1F">
        <w:rPr>
          <w:b/>
          <w:sz w:val="23"/>
          <w:szCs w:val="23"/>
        </w:rPr>
        <w:t xml:space="preserve"> </w:t>
      </w:r>
      <w:r w:rsidRPr="00E93B1F">
        <w:rPr>
          <w:sz w:val="23"/>
          <w:szCs w:val="23"/>
        </w:rPr>
        <w:t>методична дейност на 8 лица (медицински специалисти и директори на учебни заведения).</w:t>
      </w:r>
    </w:p>
    <w:p w:rsidR="005D1436" w:rsidRPr="00E93B1F" w:rsidRDefault="005D1436" w:rsidP="005D1436">
      <w:pPr>
        <w:jc w:val="both"/>
        <w:rPr>
          <w:sz w:val="23"/>
          <w:szCs w:val="23"/>
          <w:lang w:val="be-BY"/>
        </w:rPr>
      </w:pPr>
      <w:r w:rsidRPr="00E93B1F">
        <w:rPr>
          <w:sz w:val="23"/>
          <w:szCs w:val="23"/>
        </w:rPr>
        <w:t xml:space="preserve">Изготвен е информационен бюлетин във връзка с отбелязване на 20.10.2020 г. – Световен ден за борба с остеопорозата и профилактика на </w:t>
      </w:r>
      <w:proofErr w:type="spellStart"/>
      <w:r w:rsidRPr="00E93B1F">
        <w:rPr>
          <w:sz w:val="23"/>
          <w:szCs w:val="23"/>
        </w:rPr>
        <w:t>йоддефицитните</w:t>
      </w:r>
      <w:proofErr w:type="spellEnd"/>
      <w:r w:rsidRPr="00E93B1F">
        <w:rPr>
          <w:sz w:val="23"/>
          <w:szCs w:val="23"/>
        </w:rPr>
        <w:t xml:space="preserve"> заболявания</w:t>
      </w:r>
      <w:r w:rsidRPr="00E93B1F">
        <w:rPr>
          <w:sz w:val="23"/>
          <w:szCs w:val="23"/>
          <w:lang w:val="be-BY"/>
        </w:rPr>
        <w:t>,</w:t>
      </w:r>
      <w:r w:rsidRPr="00E93B1F">
        <w:rPr>
          <w:sz w:val="23"/>
          <w:szCs w:val="23"/>
        </w:rPr>
        <w:t xml:space="preserve"> който е изпратен до местни медийни и електронни издания.</w:t>
      </w:r>
    </w:p>
    <w:p w:rsidR="005025B7" w:rsidRPr="00E93B1F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E93B1F" w:rsidRDefault="005025B7" w:rsidP="00964618">
      <w:pPr>
        <w:jc w:val="both"/>
        <w:rPr>
          <w:b/>
          <w:bCs/>
          <w:sz w:val="23"/>
          <w:szCs w:val="23"/>
        </w:rPr>
      </w:pPr>
      <w:r w:rsidRPr="00E93B1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E93B1F" w:rsidRDefault="005025B7" w:rsidP="00964618">
      <w:pPr>
        <w:jc w:val="both"/>
        <w:rPr>
          <w:sz w:val="23"/>
          <w:szCs w:val="23"/>
        </w:rPr>
      </w:pPr>
      <w:r w:rsidRPr="00E93B1F">
        <w:rPr>
          <w:sz w:val="23"/>
          <w:szCs w:val="23"/>
        </w:rPr>
        <w:t xml:space="preserve">За периода </w:t>
      </w:r>
      <w:r w:rsidR="007B23DF" w:rsidRPr="00E93B1F">
        <w:rPr>
          <w:b/>
          <w:bCs/>
          <w:sz w:val="23"/>
          <w:szCs w:val="23"/>
          <w:lang w:val="ru-RU"/>
        </w:rPr>
        <w:t xml:space="preserve">16.10- 22.10.2020 г. </w:t>
      </w:r>
      <w:r w:rsidRPr="00E93B1F">
        <w:rPr>
          <w:sz w:val="23"/>
          <w:szCs w:val="23"/>
        </w:rPr>
        <w:t xml:space="preserve">по чл. 56 от Закона за здравето са извършени </w:t>
      </w:r>
      <w:r w:rsidR="00F54690" w:rsidRPr="00F6175F">
        <w:rPr>
          <w:b/>
          <w:sz w:val="23"/>
          <w:szCs w:val="23"/>
          <w:lang w:val="ru-RU"/>
        </w:rPr>
        <w:t>59</w:t>
      </w:r>
      <w:r w:rsidRPr="00F6175F">
        <w:rPr>
          <w:b/>
          <w:sz w:val="23"/>
          <w:szCs w:val="23"/>
          <w:lang w:val="ru-RU"/>
        </w:rPr>
        <w:t xml:space="preserve"> </w:t>
      </w:r>
      <w:r w:rsidRPr="00F6175F">
        <w:rPr>
          <w:b/>
          <w:sz w:val="23"/>
          <w:szCs w:val="23"/>
        </w:rPr>
        <w:t xml:space="preserve">проверки в </w:t>
      </w:r>
      <w:r w:rsidR="00F54690" w:rsidRPr="00F6175F">
        <w:rPr>
          <w:b/>
          <w:sz w:val="23"/>
          <w:szCs w:val="23"/>
          <w:lang w:val="ru-RU"/>
        </w:rPr>
        <w:t>55</w:t>
      </w:r>
      <w:r w:rsidRPr="00F6175F">
        <w:rPr>
          <w:b/>
          <w:sz w:val="23"/>
          <w:szCs w:val="23"/>
          <w:lang w:val="ru-RU"/>
        </w:rPr>
        <w:t xml:space="preserve"> </w:t>
      </w:r>
      <w:r w:rsidRPr="00F6175F">
        <w:rPr>
          <w:b/>
          <w:sz w:val="23"/>
          <w:szCs w:val="23"/>
        </w:rPr>
        <w:t>обекта</w:t>
      </w:r>
      <w:r w:rsidRPr="00E93B1F">
        <w:rPr>
          <w:sz w:val="23"/>
          <w:szCs w:val="23"/>
        </w:rPr>
        <w:t xml:space="preserve"> </w:t>
      </w:r>
      <w:r w:rsidRPr="00E93B1F">
        <w:rPr>
          <w:sz w:val="23"/>
          <w:szCs w:val="23"/>
          <w:lang w:val="ru-RU"/>
        </w:rPr>
        <w:t>(</w:t>
      </w:r>
      <w:r w:rsidR="00F54690" w:rsidRPr="00E93B1F">
        <w:rPr>
          <w:sz w:val="23"/>
          <w:szCs w:val="23"/>
          <w:lang w:val="ru-RU"/>
        </w:rPr>
        <w:t xml:space="preserve"> 4</w:t>
      </w:r>
      <w:r w:rsidRPr="00E93B1F">
        <w:rPr>
          <w:sz w:val="23"/>
          <w:szCs w:val="23"/>
        </w:rPr>
        <w:t xml:space="preserve"> обект</w:t>
      </w:r>
      <w:r w:rsidR="00091BC8" w:rsidRPr="00E93B1F">
        <w:rPr>
          <w:sz w:val="23"/>
          <w:szCs w:val="23"/>
        </w:rPr>
        <w:t>а</w:t>
      </w:r>
      <w:r w:rsidRPr="00E93B1F">
        <w:rPr>
          <w:sz w:val="23"/>
          <w:szCs w:val="23"/>
        </w:rPr>
        <w:t xml:space="preserve"> за хранене и развлечения, </w:t>
      </w:r>
      <w:r w:rsidR="00F54690" w:rsidRPr="00E93B1F">
        <w:rPr>
          <w:sz w:val="23"/>
          <w:szCs w:val="23"/>
        </w:rPr>
        <w:t>8</w:t>
      </w:r>
      <w:r w:rsidRPr="00E93B1F">
        <w:rPr>
          <w:sz w:val="23"/>
          <w:szCs w:val="23"/>
        </w:rPr>
        <w:t xml:space="preserve"> детски и учебни заведения</w:t>
      </w:r>
      <w:r w:rsidR="00F54690" w:rsidRPr="00E93B1F">
        <w:rPr>
          <w:sz w:val="23"/>
          <w:szCs w:val="23"/>
        </w:rPr>
        <w:t>,</w:t>
      </w:r>
      <w:r w:rsidRPr="00E93B1F">
        <w:rPr>
          <w:sz w:val="23"/>
          <w:szCs w:val="23"/>
        </w:rPr>
        <w:t xml:space="preserve"> </w:t>
      </w:r>
      <w:r w:rsidR="00F54690" w:rsidRPr="00E93B1F">
        <w:rPr>
          <w:sz w:val="23"/>
          <w:szCs w:val="23"/>
          <w:lang w:val="ru-RU"/>
        </w:rPr>
        <w:t>35</w:t>
      </w:r>
      <w:r w:rsidRPr="00E93B1F">
        <w:rPr>
          <w:sz w:val="23"/>
          <w:szCs w:val="23"/>
        </w:rPr>
        <w:t xml:space="preserve"> други закрити обществени</w:t>
      </w:r>
      <w:r w:rsidRPr="00E93B1F">
        <w:rPr>
          <w:sz w:val="23"/>
          <w:szCs w:val="23"/>
          <w:lang w:val="ru-RU"/>
        </w:rPr>
        <w:t xml:space="preserve"> </w:t>
      </w:r>
      <w:r w:rsidRPr="00E93B1F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F54690" w:rsidRPr="00E93B1F">
        <w:rPr>
          <w:sz w:val="23"/>
          <w:szCs w:val="23"/>
          <w:lang w:val="ru-RU"/>
        </w:rPr>
        <w:t>8</w:t>
      </w:r>
      <w:r w:rsidRPr="00E93B1F">
        <w:rPr>
          <w:sz w:val="23"/>
          <w:szCs w:val="23"/>
        </w:rPr>
        <w:t xml:space="preserve"> открити обществени места). </w:t>
      </w:r>
      <w:r w:rsidRPr="00E93B1F">
        <w:rPr>
          <w:sz w:val="23"/>
          <w:szCs w:val="23"/>
          <w:shd w:val="clear" w:color="auto" w:fill="FFFFFF" w:themeFill="background1"/>
          <w:lang w:val="ru-RU"/>
        </w:rPr>
        <w:t xml:space="preserve">Не </w:t>
      </w:r>
      <w:proofErr w:type="spellStart"/>
      <w:r w:rsidRPr="00E93B1F">
        <w:rPr>
          <w:sz w:val="23"/>
          <w:szCs w:val="23"/>
          <w:shd w:val="clear" w:color="auto" w:fill="FFFFFF" w:themeFill="background1"/>
          <w:lang w:val="ru-RU"/>
        </w:rPr>
        <w:t>са</w:t>
      </w:r>
      <w:proofErr w:type="spellEnd"/>
      <w:r w:rsidRPr="00E93B1F">
        <w:rPr>
          <w:sz w:val="23"/>
          <w:szCs w:val="23"/>
          <w:shd w:val="clear" w:color="auto" w:fill="FFFFFF" w:themeFill="background1"/>
          <w:lang w:val="ru-RU"/>
        </w:rPr>
        <w:t xml:space="preserve"> </w:t>
      </w:r>
      <w:proofErr w:type="spellStart"/>
      <w:r w:rsidRPr="00E93B1F">
        <w:rPr>
          <w:sz w:val="23"/>
          <w:szCs w:val="23"/>
          <w:shd w:val="clear" w:color="auto" w:fill="FFFFFF" w:themeFill="background1"/>
          <w:lang w:val="ru-RU"/>
        </w:rPr>
        <w:t>констатирани</w:t>
      </w:r>
      <w:proofErr w:type="spellEnd"/>
      <w:r w:rsidRPr="00E93B1F">
        <w:rPr>
          <w:sz w:val="23"/>
          <w:szCs w:val="23"/>
          <w:shd w:val="clear" w:color="auto" w:fill="FFFFFF" w:themeFill="background1"/>
          <w:lang w:val="ru-RU"/>
        </w:rPr>
        <w:t xml:space="preserve"> нарушения на </w:t>
      </w:r>
      <w:proofErr w:type="spellStart"/>
      <w:r w:rsidRPr="00E93B1F">
        <w:rPr>
          <w:sz w:val="23"/>
          <w:szCs w:val="23"/>
          <w:shd w:val="clear" w:color="auto" w:fill="FFFFFF" w:themeFill="background1"/>
          <w:lang w:val="ru-RU"/>
        </w:rPr>
        <w:t>въведените</w:t>
      </w:r>
      <w:proofErr w:type="spellEnd"/>
      <w:r w:rsidRPr="00E93B1F">
        <w:rPr>
          <w:sz w:val="23"/>
          <w:szCs w:val="23"/>
          <w:shd w:val="clear" w:color="auto" w:fill="FFFFFF" w:themeFill="background1"/>
          <w:lang w:val="ru-RU"/>
        </w:rPr>
        <w:t xml:space="preserve"> забрани и ограничения за </w:t>
      </w:r>
      <w:proofErr w:type="spellStart"/>
      <w:r w:rsidRPr="00E93B1F">
        <w:rPr>
          <w:sz w:val="23"/>
          <w:szCs w:val="23"/>
          <w:shd w:val="clear" w:color="auto" w:fill="FFFFFF" w:themeFill="background1"/>
          <w:lang w:val="ru-RU"/>
        </w:rPr>
        <w:t>тютюнопушене</w:t>
      </w:r>
      <w:proofErr w:type="spellEnd"/>
      <w:r w:rsidRPr="00E93B1F">
        <w:rPr>
          <w:sz w:val="23"/>
          <w:szCs w:val="23"/>
          <w:shd w:val="clear" w:color="auto" w:fill="FFFFFF" w:themeFill="background1"/>
          <w:lang w:val="ru-RU"/>
        </w:rPr>
        <w:t xml:space="preserve"> в </w:t>
      </w:r>
      <w:proofErr w:type="spellStart"/>
      <w:r w:rsidRPr="00E93B1F">
        <w:rPr>
          <w:sz w:val="23"/>
          <w:szCs w:val="23"/>
          <w:shd w:val="clear" w:color="auto" w:fill="FFFFFF" w:themeFill="background1"/>
          <w:lang w:val="ru-RU"/>
        </w:rPr>
        <w:t>закритите</w:t>
      </w:r>
      <w:proofErr w:type="spellEnd"/>
      <w:r w:rsidRPr="00E93B1F">
        <w:rPr>
          <w:sz w:val="23"/>
          <w:szCs w:val="23"/>
          <w:shd w:val="clear" w:color="auto" w:fill="FFFFFF" w:themeFill="background1"/>
          <w:lang w:val="ru-RU"/>
        </w:rPr>
        <w:t xml:space="preserve"> и </w:t>
      </w:r>
      <w:proofErr w:type="spellStart"/>
      <w:r w:rsidRPr="00E93B1F">
        <w:rPr>
          <w:sz w:val="23"/>
          <w:szCs w:val="23"/>
          <w:shd w:val="clear" w:color="auto" w:fill="FFFFFF" w:themeFill="background1"/>
          <w:lang w:val="ru-RU"/>
        </w:rPr>
        <w:t>някои</w:t>
      </w:r>
      <w:proofErr w:type="spellEnd"/>
      <w:r w:rsidRPr="00E93B1F">
        <w:rPr>
          <w:sz w:val="23"/>
          <w:szCs w:val="23"/>
          <w:shd w:val="clear" w:color="auto" w:fill="FFFFFF" w:themeFill="background1"/>
          <w:lang w:val="ru-RU"/>
        </w:rPr>
        <w:t xml:space="preserve"> </w:t>
      </w:r>
      <w:proofErr w:type="spellStart"/>
      <w:r w:rsidRPr="00E93B1F">
        <w:rPr>
          <w:sz w:val="23"/>
          <w:szCs w:val="23"/>
          <w:shd w:val="clear" w:color="auto" w:fill="FFFFFF" w:themeFill="background1"/>
          <w:lang w:val="ru-RU"/>
        </w:rPr>
        <w:t>открити</w:t>
      </w:r>
      <w:proofErr w:type="spellEnd"/>
      <w:r w:rsidRPr="00E93B1F">
        <w:rPr>
          <w:sz w:val="23"/>
          <w:szCs w:val="23"/>
          <w:shd w:val="clear" w:color="auto" w:fill="FFFFFF" w:themeFill="background1"/>
          <w:lang w:val="ru-RU"/>
        </w:rPr>
        <w:t xml:space="preserve"> </w:t>
      </w:r>
      <w:proofErr w:type="spellStart"/>
      <w:r w:rsidRPr="00E93B1F">
        <w:rPr>
          <w:sz w:val="23"/>
          <w:szCs w:val="23"/>
          <w:shd w:val="clear" w:color="auto" w:fill="FFFFFF" w:themeFill="background1"/>
          <w:lang w:val="ru-RU"/>
        </w:rPr>
        <w:t>обществени</w:t>
      </w:r>
      <w:proofErr w:type="spellEnd"/>
      <w:r w:rsidRPr="00E93B1F">
        <w:rPr>
          <w:sz w:val="23"/>
          <w:szCs w:val="23"/>
          <w:shd w:val="clear" w:color="auto" w:fill="FFFFFF" w:themeFill="background1"/>
          <w:lang w:val="ru-RU"/>
        </w:rPr>
        <w:t xml:space="preserve"> места. </w:t>
      </w:r>
      <w:proofErr w:type="spellStart"/>
      <w:r w:rsidRPr="00E93B1F">
        <w:rPr>
          <w:sz w:val="23"/>
          <w:szCs w:val="23"/>
          <w:shd w:val="clear" w:color="auto" w:fill="FFFFFF" w:themeFill="background1"/>
          <w:lang w:val="ru-RU"/>
        </w:rPr>
        <w:t>Няма</w:t>
      </w:r>
      <w:proofErr w:type="spellEnd"/>
      <w:r w:rsidRPr="00E93B1F">
        <w:rPr>
          <w:sz w:val="23"/>
          <w:szCs w:val="23"/>
          <w:lang w:val="ru-RU"/>
        </w:rPr>
        <w:t xml:space="preserve"> </w:t>
      </w:r>
      <w:proofErr w:type="spellStart"/>
      <w:r w:rsidRPr="00E93B1F">
        <w:rPr>
          <w:sz w:val="23"/>
          <w:szCs w:val="23"/>
          <w:lang w:val="ru-RU"/>
        </w:rPr>
        <w:t>издадени</w:t>
      </w:r>
      <w:proofErr w:type="spellEnd"/>
      <w:r w:rsidRPr="00E93B1F">
        <w:rPr>
          <w:sz w:val="23"/>
          <w:szCs w:val="23"/>
          <w:lang w:val="ru-RU"/>
        </w:rPr>
        <w:t xml:space="preserve"> предписания и </w:t>
      </w:r>
      <w:proofErr w:type="spellStart"/>
      <w:r w:rsidRPr="00E93B1F">
        <w:rPr>
          <w:sz w:val="23"/>
          <w:szCs w:val="23"/>
          <w:lang w:val="ru-RU"/>
        </w:rPr>
        <w:t>актове</w:t>
      </w:r>
      <w:proofErr w:type="spellEnd"/>
      <w:r w:rsidRPr="00E93B1F">
        <w:rPr>
          <w:sz w:val="23"/>
          <w:szCs w:val="23"/>
          <w:lang w:val="ru-RU"/>
        </w:rPr>
        <w:t>.</w:t>
      </w:r>
    </w:p>
    <w:p w:rsidR="005025B7" w:rsidRPr="00E93B1F" w:rsidRDefault="005025B7" w:rsidP="00964618">
      <w:pPr>
        <w:ind w:right="-1"/>
        <w:jc w:val="both"/>
        <w:rPr>
          <w:sz w:val="23"/>
          <w:szCs w:val="23"/>
        </w:rPr>
      </w:pPr>
    </w:p>
    <w:p w:rsidR="00091BC8" w:rsidRPr="00E93B1F" w:rsidRDefault="00091BC8" w:rsidP="00964618">
      <w:pPr>
        <w:ind w:right="-1"/>
        <w:jc w:val="both"/>
        <w:rPr>
          <w:sz w:val="23"/>
          <w:szCs w:val="23"/>
        </w:rPr>
      </w:pPr>
    </w:p>
    <w:p w:rsidR="005025B7" w:rsidRPr="00E93B1F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E93B1F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E93B1F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E93B1F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E93B1F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E93B1F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E93B1F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E93B1F">
        <w:rPr>
          <w:i/>
          <w:iCs/>
          <w:sz w:val="23"/>
          <w:szCs w:val="23"/>
          <w:lang w:val="ru-RU"/>
        </w:rPr>
        <w:t>здравна</w:t>
      </w:r>
      <w:proofErr w:type="spellEnd"/>
      <w:r w:rsidRPr="00E93B1F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E93B1F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E93B1F" w:rsidRDefault="005025B7" w:rsidP="00AA45BE">
      <w:pPr>
        <w:rPr>
          <w:sz w:val="23"/>
          <w:szCs w:val="23"/>
          <w:lang w:val="ru-RU"/>
        </w:rPr>
      </w:pPr>
    </w:p>
    <w:sectPr w:rsidR="005025B7" w:rsidRPr="00E93B1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1A" w:rsidRDefault="00BE061A" w:rsidP="00D5329D">
      <w:r>
        <w:separator/>
      </w:r>
    </w:p>
  </w:endnote>
  <w:endnote w:type="continuationSeparator" w:id="0">
    <w:p w:rsidR="00BE061A" w:rsidRDefault="00BE061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1A" w:rsidRDefault="00BE061A" w:rsidP="00D5329D">
      <w:r>
        <w:separator/>
      </w:r>
    </w:p>
  </w:footnote>
  <w:footnote w:type="continuationSeparator" w:id="0">
    <w:p w:rsidR="00BE061A" w:rsidRDefault="00BE061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0665D"/>
    <w:rsid w:val="000143B5"/>
    <w:rsid w:val="00020A95"/>
    <w:rsid w:val="0002413F"/>
    <w:rsid w:val="000320A6"/>
    <w:rsid w:val="000375A3"/>
    <w:rsid w:val="00043894"/>
    <w:rsid w:val="00054835"/>
    <w:rsid w:val="0007420F"/>
    <w:rsid w:val="00091BC8"/>
    <w:rsid w:val="000978A1"/>
    <w:rsid w:val="000B04B7"/>
    <w:rsid w:val="000B0F88"/>
    <w:rsid w:val="000D132B"/>
    <w:rsid w:val="000D2BAE"/>
    <w:rsid w:val="00107017"/>
    <w:rsid w:val="00107B7F"/>
    <w:rsid w:val="00112D8E"/>
    <w:rsid w:val="00137555"/>
    <w:rsid w:val="0015281E"/>
    <w:rsid w:val="001624F2"/>
    <w:rsid w:val="001627DB"/>
    <w:rsid w:val="00162EB9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909E4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96D2E"/>
    <w:rsid w:val="004A41B9"/>
    <w:rsid w:val="004D612F"/>
    <w:rsid w:val="004F0186"/>
    <w:rsid w:val="004F3880"/>
    <w:rsid w:val="005025B7"/>
    <w:rsid w:val="00522F59"/>
    <w:rsid w:val="00530371"/>
    <w:rsid w:val="005320BF"/>
    <w:rsid w:val="00533831"/>
    <w:rsid w:val="00553C0F"/>
    <w:rsid w:val="005566E0"/>
    <w:rsid w:val="00565FE1"/>
    <w:rsid w:val="005709CE"/>
    <w:rsid w:val="00576B57"/>
    <w:rsid w:val="00583E07"/>
    <w:rsid w:val="00584CA8"/>
    <w:rsid w:val="00590C69"/>
    <w:rsid w:val="00596D79"/>
    <w:rsid w:val="005B14FD"/>
    <w:rsid w:val="005C6215"/>
    <w:rsid w:val="005D1436"/>
    <w:rsid w:val="005E5A8C"/>
    <w:rsid w:val="005F7C8A"/>
    <w:rsid w:val="0061601E"/>
    <w:rsid w:val="0064300A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E52D2"/>
    <w:rsid w:val="006F7A84"/>
    <w:rsid w:val="00700106"/>
    <w:rsid w:val="007037B5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802B3"/>
    <w:rsid w:val="007B23DF"/>
    <w:rsid w:val="007B6F38"/>
    <w:rsid w:val="007C4880"/>
    <w:rsid w:val="007D7DD3"/>
    <w:rsid w:val="007F49F6"/>
    <w:rsid w:val="00806BB3"/>
    <w:rsid w:val="0082407D"/>
    <w:rsid w:val="00825731"/>
    <w:rsid w:val="00844071"/>
    <w:rsid w:val="00855A27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872F5"/>
    <w:rsid w:val="00B96431"/>
    <w:rsid w:val="00BC1F59"/>
    <w:rsid w:val="00BD09A8"/>
    <w:rsid w:val="00BD4B02"/>
    <w:rsid w:val="00BE061A"/>
    <w:rsid w:val="00BE7073"/>
    <w:rsid w:val="00BF0B3D"/>
    <w:rsid w:val="00BF111F"/>
    <w:rsid w:val="00BF1AD1"/>
    <w:rsid w:val="00BF49D0"/>
    <w:rsid w:val="00BF52AE"/>
    <w:rsid w:val="00C07ACB"/>
    <w:rsid w:val="00C255C1"/>
    <w:rsid w:val="00C374FC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83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93B1F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4690"/>
    <w:rsid w:val="00F6175F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1876A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28</cp:revision>
  <cp:lastPrinted>2020-10-26T11:23:00Z</cp:lastPrinted>
  <dcterms:created xsi:type="dcterms:W3CDTF">2020-10-19T12:02:00Z</dcterms:created>
  <dcterms:modified xsi:type="dcterms:W3CDTF">2020-10-26T11:23:00Z</dcterms:modified>
</cp:coreProperties>
</file>